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BBBA9" w14:textId="77777777" w:rsidR="00C669FF" w:rsidRPr="00485EED" w:rsidRDefault="00C669FF" w:rsidP="00C669FF">
      <w:pPr>
        <w:widowControl w:val="0"/>
        <w:autoSpaceDE w:val="0"/>
        <w:autoSpaceDN w:val="0"/>
        <w:adjustRightInd w:val="0"/>
        <w:jc w:val="center"/>
        <w:rPr>
          <w:rFonts w:ascii="Arial" w:hAnsi="Arial" w:cs="Arial"/>
        </w:rPr>
      </w:pPr>
      <w:r w:rsidRPr="00485EED">
        <w:rPr>
          <w:rFonts w:ascii="Arial" w:hAnsi="Arial" w:cs="Arial"/>
          <w:noProof/>
          <w:lang w:eastAsia="en-US"/>
        </w:rPr>
        <w:drawing>
          <wp:inline distT="0" distB="0" distL="0" distR="0" wp14:anchorId="738F11ED" wp14:editId="4BAC90FB">
            <wp:extent cx="2542303" cy="1350464"/>
            <wp:effectExtent l="0" t="0" r="0" b="0"/>
            <wp:docPr id="3" name="Picture 3" descr="Untitled:Users:warren part 2:GoogleDrive:Band Folders:Jocky Club Live:Newbury:Newbury 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Users:warren part 2:GoogleDrive:Band Folders:Jocky Club Live:Newbury:Newbury Logo copy.jpg"/>
                    <pic:cNvPicPr>
                      <a:picLocks noChangeAspect="1" noChangeArrowheads="1"/>
                    </pic:cNvPicPr>
                  </pic:nvPicPr>
                  <pic:blipFill rotWithShape="1">
                    <a:blip r:embed="rId7">
                      <a:extLst>
                        <a:ext uri="{28A0092B-C50C-407E-A947-70E740481C1C}">
                          <a14:useLocalDpi xmlns:a14="http://schemas.microsoft.com/office/drawing/2010/main" val="0"/>
                        </a:ext>
                      </a:extLst>
                    </a:blip>
                    <a:srcRect t="14829"/>
                    <a:stretch/>
                  </pic:blipFill>
                  <pic:spPr bwMode="auto">
                    <a:xfrm>
                      <a:off x="0" y="0"/>
                      <a:ext cx="2559796" cy="1359756"/>
                    </a:xfrm>
                    <a:prstGeom prst="rect">
                      <a:avLst/>
                    </a:prstGeom>
                    <a:noFill/>
                    <a:ln>
                      <a:noFill/>
                    </a:ln>
                    <a:extLst>
                      <a:ext uri="{53640926-AAD7-44D8-BBD7-CCE9431645EC}">
                        <a14:shadowObscured xmlns:a14="http://schemas.microsoft.com/office/drawing/2010/main"/>
                      </a:ext>
                    </a:extLst>
                  </pic:spPr>
                </pic:pic>
              </a:graphicData>
            </a:graphic>
          </wp:inline>
        </w:drawing>
      </w:r>
    </w:p>
    <w:p w14:paraId="14CB8DF5" w14:textId="77777777" w:rsidR="00406BFD" w:rsidRPr="00E943C9" w:rsidRDefault="00C669FF" w:rsidP="004E4914">
      <w:pPr>
        <w:jc w:val="center"/>
        <w:rPr>
          <w:rFonts w:ascii="Arial" w:hAnsi="Arial" w:cs="Arial"/>
          <w:b/>
          <w:bCs/>
          <w:sz w:val="32"/>
          <w:szCs w:val="32"/>
          <w:lang w:eastAsia="en-US"/>
        </w:rPr>
      </w:pPr>
      <w:r w:rsidRPr="00E943C9">
        <w:rPr>
          <w:rFonts w:ascii="Arial" w:hAnsi="Arial" w:cs="Arial"/>
          <w:b/>
          <w:bCs/>
          <w:sz w:val="32"/>
          <w:szCs w:val="32"/>
          <w:lang w:eastAsia="en-US"/>
        </w:rPr>
        <w:t>Announces</w:t>
      </w:r>
    </w:p>
    <w:p w14:paraId="1EF04069" w14:textId="77777777" w:rsidR="00406BFD" w:rsidRPr="00E943C9" w:rsidRDefault="00406BFD" w:rsidP="004E4914">
      <w:pPr>
        <w:jc w:val="center"/>
        <w:rPr>
          <w:rFonts w:ascii="Arial" w:hAnsi="Arial" w:cs="Arial"/>
          <w:b/>
          <w:bCs/>
          <w:sz w:val="32"/>
          <w:szCs w:val="32"/>
          <w:lang w:eastAsia="en-US"/>
        </w:rPr>
      </w:pPr>
    </w:p>
    <w:p w14:paraId="3CDE8676" w14:textId="6A1CC4A7" w:rsidR="00C669FF" w:rsidRDefault="00FF72C7" w:rsidP="004E4914">
      <w:pPr>
        <w:jc w:val="center"/>
        <w:rPr>
          <w:rFonts w:ascii="Arial" w:hAnsi="Arial" w:cs="Arial"/>
          <w:b/>
          <w:bCs/>
          <w:sz w:val="36"/>
          <w:szCs w:val="36"/>
          <w:lang w:eastAsia="en-US"/>
        </w:rPr>
      </w:pPr>
      <w:r>
        <w:rPr>
          <w:noProof/>
        </w:rPr>
        <w:drawing>
          <wp:inline distT="0" distB="0" distL="0" distR="0" wp14:anchorId="563B7D19" wp14:editId="14694D3D">
            <wp:extent cx="5727700" cy="1320800"/>
            <wp:effectExtent l="0" t="0" r="0" b="0"/>
            <wp:docPr id="13293821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1320800"/>
                    </a:xfrm>
                    <a:prstGeom prst="rect">
                      <a:avLst/>
                    </a:prstGeom>
                    <a:noFill/>
                    <a:ln>
                      <a:noFill/>
                    </a:ln>
                  </pic:spPr>
                </pic:pic>
              </a:graphicData>
            </a:graphic>
          </wp:inline>
        </w:drawing>
      </w:r>
      <w:r w:rsidR="00C669FF" w:rsidRPr="00E943C9">
        <w:rPr>
          <w:rFonts w:ascii="Arial" w:hAnsi="Arial" w:cs="Arial"/>
          <w:b/>
          <w:bCs/>
          <w:sz w:val="36"/>
          <w:szCs w:val="36"/>
          <w:lang w:eastAsia="en-US"/>
        </w:rPr>
        <w:t xml:space="preserve">PARTY IN THE PADDOCK </w:t>
      </w:r>
      <w:r w:rsidR="00E44902">
        <w:rPr>
          <w:rFonts w:ascii="Arial" w:hAnsi="Arial" w:cs="Arial"/>
          <w:b/>
          <w:bCs/>
          <w:sz w:val="36"/>
          <w:szCs w:val="36"/>
          <w:lang w:eastAsia="en-US"/>
        </w:rPr>
        <w:t xml:space="preserve">AT </w:t>
      </w:r>
      <w:r w:rsidR="00E44902" w:rsidRPr="00E44902">
        <w:rPr>
          <w:rFonts w:ascii="Arial" w:hAnsi="Arial" w:cs="Arial"/>
          <w:b/>
          <w:bCs/>
          <w:sz w:val="36"/>
          <w:szCs w:val="36"/>
          <w:lang w:eastAsia="en-US"/>
        </w:rPr>
        <w:t>HUNGERFORD DAY</w:t>
      </w:r>
    </w:p>
    <w:p w14:paraId="4C6EF8C7" w14:textId="77777777" w:rsidR="00E44902" w:rsidRPr="00E943C9" w:rsidRDefault="00E44902" w:rsidP="004E4914">
      <w:pPr>
        <w:jc w:val="center"/>
        <w:rPr>
          <w:rFonts w:ascii="Arial" w:hAnsi="Arial" w:cs="Arial"/>
          <w:b/>
          <w:bCs/>
          <w:sz w:val="36"/>
          <w:szCs w:val="36"/>
          <w:lang w:eastAsia="en-US"/>
        </w:rPr>
      </w:pPr>
    </w:p>
    <w:p w14:paraId="3FD92D7E" w14:textId="092505B4" w:rsidR="00C669FF" w:rsidRPr="00E943C9" w:rsidRDefault="00C669FF" w:rsidP="004E4914">
      <w:pPr>
        <w:jc w:val="center"/>
        <w:rPr>
          <w:rFonts w:ascii="Arial" w:hAnsi="Arial" w:cs="Arial"/>
          <w:b/>
          <w:bCs/>
          <w:sz w:val="36"/>
          <w:szCs w:val="36"/>
          <w:lang w:eastAsia="en-US"/>
        </w:rPr>
      </w:pPr>
      <w:r w:rsidRPr="00E943C9">
        <w:rPr>
          <w:rFonts w:ascii="Arial" w:hAnsi="Arial" w:cs="Arial"/>
          <w:b/>
          <w:bCs/>
          <w:sz w:val="36"/>
          <w:szCs w:val="36"/>
          <w:lang w:eastAsia="en-US"/>
        </w:rPr>
        <w:t xml:space="preserve">SATURDAY </w:t>
      </w:r>
      <w:r w:rsidR="00E44902">
        <w:rPr>
          <w:rFonts w:ascii="Arial" w:hAnsi="Arial" w:cs="Arial"/>
          <w:b/>
          <w:bCs/>
          <w:sz w:val="36"/>
          <w:szCs w:val="36"/>
          <w:lang w:eastAsia="en-US"/>
        </w:rPr>
        <w:t>16</w:t>
      </w:r>
      <w:r w:rsidR="00E44902" w:rsidRPr="00E44902">
        <w:rPr>
          <w:rFonts w:ascii="Arial" w:hAnsi="Arial" w:cs="Arial"/>
          <w:b/>
          <w:bCs/>
          <w:sz w:val="36"/>
          <w:szCs w:val="36"/>
          <w:vertAlign w:val="superscript"/>
          <w:lang w:eastAsia="en-US"/>
        </w:rPr>
        <w:t>TH</w:t>
      </w:r>
      <w:r w:rsidR="00E44902">
        <w:rPr>
          <w:rFonts w:ascii="Arial" w:hAnsi="Arial" w:cs="Arial"/>
          <w:b/>
          <w:bCs/>
          <w:sz w:val="36"/>
          <w:szCs w:val="36"/>
          <w:lang w:eastAsia="en-US"/>
        </w:rPr>
        <w:t xml:space="preserve"> AUGUST </w:t>
      </w:r>
      <w:r w:rsidR="002B03DE">
        <w:rPr>
          <w:rFonts w:ascii="Arial" w:hAnsi="Arial" w:cs="Arial"/>
          <w:b/>
          <w:bCs/>
          <w:sz w:val="36"/>
          <w:szCs w:val="36"/>
          <w:lang w:eastAsia="en-US"/>
        </w:rPr>
        <w:t>202</w:t>
      </w:r>
      <w:r w:rsidR="008A23CA">
        <w:rPr>
          <w:rFonts w:ascii="Arial" w:hAnsi="Arial" w:cs="Arial"/>
          <w:b/>
          <w:bCs/>
          <w:sz w:val="36"/>
          <w:szCs w:val="36"/>
          <w:lang w:eastAsia="en-US"/>
        </w:rPr>
        <w:t>5</w:t>
      </w:r>
    </w:p>
    <w:p w14:paraId="4D52D933" w14:textId="77777777" w:rsidR="0093327C" w:rsidRPr="00E943C9" w:rsidRDefault="0093327C" w:rsidP="004E4914">
      <w:pPr>
        <w:widowControl w:val="0"/>
        <w:autoSpaceDE w:val="0"/>
        <w:autoSpaceDN w:val="0"/>
        <w:adjustRightInd w:val="0"/>
        <w:jc w:val="both"/>
        <w:rPr>
          <w:rFonts w:ascii="Arial" w:hAnsi="Arial" w:cs="Arial"/>
          <w:i/>
          <w:iCs/>
          <w:color w:val="000000" w:themeColor="text1"/>
          <w:sz w:val="22"/>
          <w:szCs w:val="22"/>
        </w:rPr>
      </w:pPr>
    </w:p>
    <w:p w14:paraId="5D957686" w14:textId="0A5F3016" w:rsidR="008226C9" w:rsidRPr="00FB6DC5" w:rsidRDefault="00386A3A" w:rsidP="004E4914">
      <w:pPr>
        <w:jc w:val="both"/>
        <w:rPr>
          <w:rFonts w:ascii="Arial" w:eastAsia="Calibri" w:hAnsi="Arial" w:cs="Arial"/>
          <w:color w:val="000000" w:themeColor="text1"/>
          <w:sz w:val="22"/>
          <w:szCs w:val="22"/>
        </w:rPr>
      </w:pPr>
      <w:r w:rsidRPr="004E4914">
        <w:rPr>
          <w:rFonts w:ascii="Arial" w:eastAsia="Calibri" w:hAnsi="Arial" w:cs="Arial"/>
          <w:color w:val="000000" w:themeColor="text1"/>
          <w:sz w:val="22"/>
          <w:szCs w:val="22"/>
        </w:rPr>
        <w:t xml:space="preserve">Newbury Racecourse’s </w:t>
      </w:r>
      <w:r w:rsidR="008A23CA" w:rsidRPr="004E4914">
        <w:rPr>
          <w:rFonts w:ascii="Arial" w:eastAsia="Calibri" w:hAnsi="Arial" w:cs="Arial"/>
          <w:color w:val="000000" w:themeColor="text1"/>
          <w:sz w:val="22"/>
          <w:szCs w:val="22"/>
        </w:rPr>
        <w:t>much-anticipated</w:t>
      </w:r>
      <w:r w:rsidRPr="004E4914">
        <w:rPr>
          <w:rFonts w:ascii="Arial" w:eastAsia="Calibri" w:hAnsi="Arial" w:cs="Arial"/>
          <w:color w:val="000000" w:themeColor="text1"/>
          <w:sz w:val="22"/>
          <w:szCs w:val="22"/>
        </w:rPr>
        <w:t xml:space="preserve"> </w:t>
      </w:r>
      <w:r w:rsidR="00B45F1B" w:rsidRPr="004E4914">
        <w:rPr>
          <w:rFonts w:ascii="Arial" w:eastAsia="Calibri" w:hAnsi="Arial" w:cs="Arial"/>
          <w:color w:val="000000" w:themeColor="text1"/>
          <w:sz w:val="22"/>
          <w:szCs w:val="22"/>
        </w:rPr>
        <w:t xml:space="preserve">Party In The Paddock </w:t>
      </w:r>
      <w:r w:rsidR="00FB6DC5">
        <w:rPr>
          <w:rFonts w:ascii="Arial" w:eastAsia="Calibri" w:hAnsi="Arial" w:cs="Arial"/>
          <w:color w:val="000000" w:themeColor="text1"/>
          <w:sz w:val="22"/>
          <w:szCs w:val="22"/>
        </w:rPr>
        <w:t xml:space="preserve">raceday </w:t>
      </w:r>
      <w:r w:rsidR="008226C9" w:rsidRPr="004E4914">
        <w:rPr>
          <w:rFonts w:ascii="Arial" w:eastAsia="Calibri" w:hAnsi="Arial" w:cs="Arial"/>
          <w:color w:val="000000" w:themeColor="text1"/>
          <w:sz w:val="22"/>
          <w:szCs w:val="22"/>
        </w:rPr>
        <w:t xml:space="preserve">music </w:t>
      </w:r>
      <w:r w:rsidR="00A2194C" w:rsidRPr="004E4914">
        <w:rPr>
          <w:rFonts w:ascii="Arial" w:eastAsia="Calibri" w:hAnsi="Arial" w:cs="Arial"/>
          <w:color w:val="000000" w:themeColor="text1"/>
          <w:sz w:val="22"/>
          <w:szCs w:val="22"/>
        </w:rPr>
        <w:t>series</w:t>
      </w:r>
      <w:r w:rsidR="008226C9" w:rsidRPr="004E4914">
        <w:rPr>
          <w:rFonts w:ascii="Arial" w:eastAsia="Calibri" w:hAnsi="Arial" w:cs="Arial"/>
          <w:color w:val="000000" w:themeColor="text1"/>
          <w:sz w:val="22"/>
          <w:szCs w:val="22"/>
        </w:rPr>
        <w:t xml:space="preserve"> </w:t>
      </w:r>
      <w:r w:rsidR="00B45F1B" w:rsidRPr="004E4914">
        <w:rPr>
          <w:rFonts w:ascii="Arial" w:eastAsia="Calibri" w:hAnsi="Arial" w:cs="Arial"/>
          <w:color w:val="000000" w:themeColor="text1"/>
          <w:sz w:val="22"/>
          <w:szCs w:val="22"/>
        </w:rPr>
        <w:t>returns</w:t>
      </w:r>
      <w:r w:rsidR="00E251BB">
        <w:rPr>
          <w:rFonts w:ascii="Arial" w:eastAsia="Calibri" w:hAnsi="Arial" w:cs="Arial"/>
          <w:color w:val="000000" w:themeColor="text1"/>
          <w:sz w:val="22"/>
          <w:szCs w:val="22"/>
        </w:rPr>
        <w:t xml:space="preserve"> for 2025 </w:t>
      </w:r>
      <w:r w:rsidR="00FB6DC5">
        <w:rPr>
          <w:rFonts w:ascii="Arial" w:eastAsia="Calibri" w:hAnsi="Arial" w:cs="Arial"/>
          <w:color w:val="000000" w:themeColor="text1"/>
          <w:sz w:val="22"/>
          <w:szCs w:val="22"/>
        </w:rPr>
        <w:t>with a</w:t>
      </w:r>
      <w:r w:rsidR="008226C9" w:rsidRPr="00416189">
        <w:rPr>
          <w:rFonts w:ascii="Arial" w:hAnsi="Arial" w:cs="Arial"/>
          <w:color w:val="000000" w:themeColor="text1"/>
          <w:sz w:val="22"/>
          <w:szCs w:val="22"/>
        </w:rPr>
        <w:t xml:space="preserve">cclaimed electronic trio </w:t>
      </w:r>
      <w:r w:rsidR="008226C9" w:rsidRPr="004E4914">
        <w:rPr>
          <w:rFonts w:ascii="Arial" w:eastAsia="Calibri" w:hAnsi="Arial" w:cs="Arial"/>
          <w:b/>
          <w:bCs/>
          <w:color w:val="000000" w:themeColor="text1"/>
          <w:sz w:val="22"/>
          <w:szCs w:val="22"/>
        </w:rPr>
        <w:t xml:space="preserve">CLEAN BANDIT </w:t>
      </w:r>
      <w:r w:rsidR="008226C9" w:rsidRPr="004E4914">
        <w:rPr>
          <w:rFonts w:ascii="Arial" w:eastAsia="Calibri" w:hAnsi="Arial" w:cs="Arial"/>
          <w:color w:val="000000" w:themeColor="text1"/>
          <w:sz w:val="22"/>
          <w:szCs w:val="22"/>
        </w:rPr>
        <w:t xml:space="preserve">performing a headline set </w:t>
      </w:r>
      <w:r w:rsidR="00FB6DC5">
        <w:rPr>
          <w:rFonts w:ascii="Arial" w:eastAsia="Calibri" w:hAnsi="Arial" w:cs="Arial"/>
          <w:color w:val="000000" w:themeColor="text1"/>
          <w:sz w:val="22"/>
          <w:szCs w:val="22"/>
        </w:rPr>
        <w:t xml:space="preserve">live after racing </w:t>
      </w:r>
      <w:r w:rsidR="004E4914" w:rsidRPr="004E4914">
        <w:rPr>
          <w:rFonts w:ascii="Arial" w:eastAsia="Calibri" w:hAnsi="Arial" w:cs="Arial"/>
          <w:color w:val="000000" w:themeColor="text1"/>
          <w:sz w:val="22"/>
          <w:szCs w:val="22"/>
        </w:rPr>
        <w:t>on Saturday 16</w:t>
      </w:r>
      <w:r w:rsidR="004E4914" w:rsidRPr="004E4914">
        <w:rPr>
          <w:rFonts w:ascii="Arial" w:eastAsia="Calibri" w:hAnsi="Arial" w:cs="Arial"/>
          <w:color w:val="000000" w:themeColor="text1"/>
          <w:sz w:val="22"/>
          <w:szCs w:val="22"/>
          <w:vertAlign w:val="superscript"/>
        </w:rPr>
        <w:t>th</w:t>
      </w:r>
      <w:r w:rsidR="004E4914" w:rsidRPr="004E4914">
        <w:rPr>
          <w:rFonts w:ascii="Arial" w:eastAsia="Calibri" w:hAnsi="Arial" w:cs="Arial"/>
          <w:color w:val="000000" w:themeColor="text1"/>
          <w:sz w:val="22"/>
          <w:szCs w:val="22"/>
        </w:rPr>
        <w:t xml:space="preserve"> August</w:t>
      </w:r>
      <w:r w:rsidR="00E251BB">
        <w:rPr>
          <w:rFonts w:ascii="Arial" w:eastAsia="Calibri" w:hAnsi="Arial" w:cs="Arial"/>
          <w:color w:val="000000" w:themeColor="text1"/>
          <w:sz w:val="22"/>
          <w:szCs w:val="22"/>
        </w:rPr>
        <w:t>.</w:t>
      </w:r>
    </w:p>
    <w:p w14:paraId="463B739E" w14:textId="77777777" w:rsidR="002B03DE" w:rsidRPr="004E4914" w:rsidRDefault="002B03DE" w:rsidP="004E4914">
      <w:pPr>
        <w:jc w:val="both"/>
        <w:rPr>
          <w:rFonts w:ascii="Arial" w:eastAsia="Calibri" w:hAnsi="Arial" w:cs="Arial"/>
          <w:color w:val="000000" w:themeColor="text1"/>
          <w:sz w:val="22"/>
          <w:szCs w:val="22"/>
        </w:rPr>
      </w:pPr>
    </w:p>
    <w:p w14:paraId="467A77FC" w14:textId="1DEB9BAC" w:rsidR="00416189" w:rsidRPr="004E4914" w:rsidRDefault="00416189" w:rsidP="004E4914">
      <w:pPr>
        <w:jc w:val="both"/>
        <w:rPr>
          <w:rFonts w:ascii="Arial" w:hAnsi="Arial" w:cs="Arial"/>
          <w:color w:val="000000" w:themeColor="text1"/>
          <w:sz w:val="22"/>
          <w:szCs w:val="22"/>
        </w:rPr>
      </w:pPr>
      <w:r w:rsidRPr="00416189">
        <w:rPr>
          <w:rFonts w:ascii="Arial" w:hAnsi="Arial" w:cs="Arial"/>
          <w:color w:val="000000" w:themeColor="text1"/>
          <w:sz w:val="22"/>
          <w:szCs w:val="22"/>
        </w:rPr>
        <w:t>Clean Bandit</w:t>
      </w:r>
      <w:r w:rsidR="00E44902" w:rsidRPr="004E4914">
        <w:rPr>
          <w:rFonts w:ascii="Arial" w:hAnsi="Arial" w:cs="Arial"/>
          <w:color w:val="000000" w:themeColor="text1"/>
          <w:sz w:val="22"/>
          <w:szCs w:val="22"/>
        </w:rPr>
        <w:t xml:space="preserve"> </w:t>
      </w:r>
      <w:r w:rsidRPr="00416189">
        <w:rPr>
          <w:rFonts w:ascii="Arial" w:hAnsi="Arial" w:cs="Arial"/>
          <w:color w:val="000000" w:themeColor="text1"/>
          <w:sz w:val="22"/>
          <w:szCs w:val="22"/>
        </w:rPr>
        <w:t>has achieved remarkable success with four UK number-one hits and ten top 10 singles on the UK Singles</w:t>
      </w:r>
      <w:r w:rsidRPr="004E4914">
        <w:rPr>
          <w:rFonts w:ascii="Arial" w:hAnsi="Arial" w:cs="Arial"/>
          <w:color w:val="000000" w:themeColor="text1"/>
          <w:sz w:val="22"/>
          <w:szCs w:val="22"/>
        </w:rPr>
        <w:t xml:space="preserve"> Chart.</w:t>
      </w:r>
      <w:r w:rsidRPr="00416189">
        <w:rPr>
          <w:rFonts w:ascii="Arial" w:hAnsi="Arial" w:cs="Arial"/>
          <w:color w:val="000000" w:themeColor="text1"/>
          <w:sz w:val="22"/>
          <w:szCs w:val="22"/>
        </w:rPr>
        <w:t xml:space="preserve"> The group features classically trained cellist Grace Chatto alongside brothers Jack and Luke Patterson, with Jack serving as the primary songwriter and earning two Ivor Novello Awards for hits including</w:t>
      </w:r>
      <w:r w:rsidR="008226C9" w:rsidRPr="004E4914">
        <w:rPr>
          <w:rFonts w:ascii="Arial" w:hAnsi="Arial" w:cs="Arial"/>
          <w:color w:val="000000" w:themeColor="text1"/>
          <w:sz w:val="22"/>
          <w:szCs w:val="22"/>
        </w:rPr>
        <w:t xml:space="preserve"> the triple platinum</w:t>
      </w:r>
      <w:r w:rsidRPr="00416189">
        <w:rPr>
          <w:rFonts w:ascii="Arial" w:hAnsi="Arial" w:cs="Arial"/>
          <w:color w:val="000000" w:themeColor="text1"/>
          <w:sz w:val="22"/>
          <w:szCs w:val="22"/>
        </w:rPr>
        <w:t xml:space="preserve"> “Rather B</w:t>
      </w:r>
      <w:r w:rsidR="008226C9" w:rsidRPr="004E4914">
        <w:rPr>
          <w:rFonts w:ascii="Arial" w:hAnsi="Arial" w:cs="Arial"/>
          <w:color w:val="000000" w:themeColor="text1"/>
          <w:sz w:val="22"/>
          <w:szCs w:val="22"/>
        </w:rPr>
        <w:t>e</w:t>
      </w:r>
      <w:r w:rsidRPr="00416189">
        <w:rPr>
          <w:rFonts w:ascii="Arial" w:hAnsi="Arial" w:cs="Arial"/>
          <w:color w:val="000000" w:themeColor="text1"/>
          <w:sz w:val="22"/>
          <w:szCs w:val="22"/>
        </w:rPr>
        <w:t>”</w:t>
      </w:r>
      <w:r w:rsidR="008226C9" w:rsidRPr="004E4914">
        <w:rPr>
          <w:rFonts w:ascii="Arial" w:hAnsi="Arial" w:cs="Arial"/>
          <w:color w:val="000000" w:themeColor="text1"/>
          <w:sz w:val="22"/>
          <w:szCs w:val="22"/>
        </w:rPr>
        <w:t xml:space="preserve"> featuring Jess Glynne. </w:t>
      </w:r>
    </w:p>
    <w:p w14:paraId="334A3B30" w14:textId="77777777" w:rsidR="00416189" w:rsidRPr="00416189" w:rsidRDefault="00416189" w:rsidP="004E4914">
      <w:pPr>
        <w:jc w:val="both"/>
        <w:rPr>
          <w:rFonts w:ascii="Arial" w:hAnsi="Arial" w:cs="Arial"/>
          <w:color w:val="000000" w:themeColor="text1"/>
          <w:sz w:val="22"/>
          <w:szCs w:val="22"/>
        </w:rPr>
      </w:pPr>
    </w:p>
    <w:p w14:paraId="1FA15662" w14:textId="1FF65C04" w:rsidR="00416189" w:rsidRPr="004E4914" w:rsidRDefault="00416189" w:rsidP="004E4914">
      <w:pPr>
        <w:jc w:val="both"/>
        <w:rPr>
          <w:rFonts w:ascii="Arial" w:hAnsi="Arial" w:cs="Arial"/>
          <w:color w:val="000000" w:themeColor="text1"/>
          <w:sz w:val="22"/>
          <w:szCs w:val="22"/>
        </w:rPr>
      </w:pPr>
      <w:r w:rsidRPr="00416189">
        <w:rPr>
          <w:rFonts w:ascii="Arial" w:hAnsi="Arial" w:cs="Arial"/>
          <w:color w:val="000000" w:themeColor="text1"/>
          <w:sz w:val="22"/>
          <w:szCs w:val="22"/>
        </w:rPr>
        <w:t xml:space="preserve">As of 2024, Clean Bandit is among a select few UK bands with over a billion Spotify streams on four songs, joining the </w:t>
      </w:r>
      <w:r w:rsidRPr="004E4914">
        <w:rPr>
          <w:rFonts w:ascii="Arial" w:hAnsi="Arial" w:cs="Arial"/>
          <w:color w:val="000000" w:themeColor="text1"/>
          <w:sz w:val="22"/>
          <w:szCs w:val="22"/>
        </w:rPr>
        <w:t>likes</w:t>
      </w:r>
      <w:r w:rsidRPr="00416189">
        <w:rPr>
          <w:rFonts w:ascii="Arial" w:hAnsi="Arial" w:cs="Arial"/>
          <w:color w:val="000000" w:themeColor="text1"/>
          <w:sz w:val="22"/>
          <w:szCs w:val="22"/>
        </w:rPr>
        <w:t xml:space="preserve"> of Queen, Coldplay, Arctic Monkeys</w:t>
      </w:r>
      <w:r w:rsidRPr="004E4914">
        <w:rPr>
          <w:rFonts w:ascii="Arial" w:hAnsi="Arial" w:cs="Arial"/>
          <w:color w:val="000000" w:themeColor="text1"/>
          <w:sz w:val="22"/>
          <w:szCs w:val="22"/>
        </w:rPr>
        <w:t xml:space="preserve"> </w:t>
      </w:r>
      <w:r w:rsidRPr="00416189">
        <w:rPr>
          <w:rFonts w:ascii="Arial" w:hAnsi="Arial" w:cs="Arial"/>
          <w:color w:val="000000" w:themeColor="text1"/>
          <w:sz w:val="22"/>
          <w:szCs w:val="22"/>
        </w:rPr>
        <w:t xml:space="preserve">and One Direction. </w:t>
      </w:r>
      <w:r w:rsidRPr="004E4914">
        <w:rPr>
          <w:rFonts w:ascii="Arial" w:hAnsi="Arial" w:cs="Arial"/>
          <w:color w:val="000000" w:themeColor="text1"/>
          <w:sz w:val="22"/>
          <w:szCs w:val="22"/>
        </w:rPr>
        <w:t>The</w:t>
      </w:r>
      <w:r w:rsidRPr="00416189">
        <w:rPr>
          <w:rFonts w:ascii="Arial" w:hAnsi="Arial" w:cs="Arial"/>
          <w:color w:val="000000" w:themeColor="text1"/>
          <w:sz w:val="22"/>
          <w:szCs w:val="22"/>
        </w:rPr>
        <w:t xml:space="preserve"> Grammy-winning group has captivated audiences with their groundbreaking blend of classical and electronic music, solidifying their reputation as one of the most innovative and influential forces in contemporary music</w:t>
      </w:r>
      <w:r w:rsidR="00A2194C" w:rsidRPr="004E4914">
        <w:rPr>
          <w:rFonts w:ascii="Arial" w:hAnsi="Arial" w:cs="Arial"/>
          <w:color w:val="000000" w:themeColor="text1"/>
          <w:sz w:val="22"/>
          <w:szCs w:val="22"/>
        </w:rPr>
        <w:t>.</w:t>
      </w:r>
      <w:r w:rsidRPr="00416189">
        <w:rPr>
          <w:rFonts w:ascii="Arial" w:hAnsi="Arial" w:cs="Arial"/>
          <w:color w:val="000000" w:themeColor="text1"/>
          <w:sz w:val="22"/>
          <w:szCs w:val="22"/>
        </w:rPr>
        <w:t xml:space="preserve"> </w:t>
      </w:r>
      <w:r w:rsidR="00A2194C" w:rsidRPr="004E4914">
        <w:rPr>
          <w:rFonts w:ascii="Arial" w:hAnsi="Arial" w:cs="Arial"/>
          <w:color w:val="000000" w:themeColor="text1"/>
          <w:sz w:val="22"/>
          <w:szCs w:val="22"/>
        </w:rPr>
        <w:t>H</w:t>
      </w:r>
      <w:r w:rsidRPr="00416189">
        <w:rPr>
          <w:rFonts w:ascii="Arial" w:hAnsi="Arial" w:cs="Arial"/>
          <w:color w:val="000000" w:themeColor="text1"/>
          <w:sz w:val="22"/>
          <w:szCs w:val="22"/>
        </w:rPr>
        <w:t xml:space="preserve">its </w:t>
      </w:r>
      <w:r w:rsidR="00A2194C" w:rsidRPr="004E4914">
        <w:rPr>
          <w:rFonts w:ascii="Arial" w:hAnsi="Arial" w:cs="Arial"/>
          <w:color w:val="000000" w:themeColor="text1"/>
          <w:sz w:val="22"/>
          <w:szCs w:val="22"/>
        </w:rPr>
        <w:t>including</w:t>
      </w:r>
      <w:r w:rsidRPr="00416189">
        <w:rPr>
          <w:rFonts w:ascii="Arial" w:hAnsi="Arial" w:cs="Arial"/>
          <w:color w:val="000000" w:themeColor="text1"/>
          <w:sz w:val="22"/>
          <w:szCs w:val="22"/>
        </w:rPr>
        <w:t xml:space="preserve"> “</w:t>
      </w:r>
      <w:r w:rsidRPr="004E4914">
        <w:rPr>
          <w:rFonts w:ascii="Arial" w:hAnsi="Arial" w:cs="Arial"/>
          <w:color w:val="000000" w:themeColor="text1"/>
          <w:sz w:val="22"/>
          <w:szCs w:val="22"/>
        </w:rPr>
        <w:t>Symphony</w:t>
      </w:r>
      <w:r w:rsidRPr="00416189">
        <w:rPr>
          <w:rFonts w:ascii="Arial" w:hAnsi="Arial" w:cs="Arial"/>
          <w:color w:val="000000" w:themeColor="text1"/>
          <w:sz w:val="22"/>
          <w:szCs w:val="22"/>
        </w:rPr>
        <w:t>”</w:t>
      </w:r>
      <w:r w:rsidRPr="004E4914">
        <w:rPr>
          <w:rFonts w:ascii="Arial" w:hAnsi="Arial" w:cs="Arial"/>
          <w:color w:val="000000" w:themeColor="text1"/>
          <w:sz w:val="22"/>
          <w:szCs w:val="22"/>
        </w:rPr>
        <w:t>, “Solo”</w:t>
      </w:r>
      <w:r w:rsidR="0010131B" w:rsidRPr="004E4914">
        <w:rPr>
          <w:rFonts w:ascii="Arial" w:hAnsi="Arial" w:cs="Arial"/>
          <w:color w:val="000000" w:themeColor="text1"/>
          <w:sz w:val="22"/>
          <w:szCs w:val="22"/>
        </w:rPr>
        <w:t>, “I Miss You”</w:t>
      </w:r>
      <w:r w:rsidRPr="00416189">
        <w:rPr>
          <w:rFonts w:ascii="Arial" w:hAnsi="Arial" w:cs="Arial"/>
          <w:color w:val="000000" w:themeColor="text1"/>
          <w:sz w:val="22"/>
          <w:szCs w:val="22"/>
        </w:rPr>
        <w:t xml:space="preserve"> and “Rockabye” </w:t>
      </w:r>
      <w:r w:rsidR="00A2194C" w:rsidRPr="004E4914">
        <w:rPr>
          <w:rFonts w:ascii="Arial" w:hAnsi="Arial" w:cs="Arial"/>
          <w:color w:val="000000" w:themeColor="text1"/>
          <w:sz w:val="22"/>
          <w:szCs w:val="22"/>
        </w:rPr>
        <w:t>define</w:t>
      </w:r>
      <w:r w:rsidRPr="00416189">
        <w:rPr>
          <w:rFonts w:ascii="Arial" w:hAnsi="Arial" w:cs="Arial"/>
          <w:color w:val="000000" w:themeColor="text1"/>
          <w:sz w:val="22"/>
          <w:szCs w:val="22"/>
        </w:rPr>
        <w:t xml:space="preserve"> their unique sound and legacy</w:t>
      </w:r>
      <w:r w:rsidR="008226C9" w:rsidRPr="004E4914">
        <w:rPr>
          <w:rFonts w:ascii="Arial" w:hAnsi="Arial" w:cs="Arial"/>
          <w:color w:val="000000" w:themeColor="text1"/>
          <w:sz w:val="22"/>
          <w:szCs w:val="22"/>
        </w:rPr>
        <w:t>.</w:t>
      </w:r>
      <w:r w:rsidRPr="004E4914">
        <w:rPr>
          <w:rFonts w:ascii="Arial" w:hAnsi="Arial" w:cs="Arial"/>
          <w:color w:val="000000" w:themeColor="text1"/>
          <w:sz w:val="22"/>
          <w:szCs w:val="22"/>
        </w:rPr>
        <w:t xml:space="preserve"> </w:t>
      </w:r>
    </w:p>
    <w:p w14:paraId="67465ABF" w14:textId="77777777" w:rsidR="00416189" w:rsidRPr="004E4914" w:rsidRDefault="00416189" w:rsidP="004E4914">
      <w:pPr>
        <w:jc w:val="both"/>
        <w:rPr>
          <w:rFonts w:ascii="Arial" w:eastAsia="Century Gothic" w:hAnsi="Arial" w:cs="Arial"/>
          <w:color w:val="000000" w:themeColor="text1"/>
          <w:sz w:val="22"/>
          <w:szCs w:val="22"/>
        </w:rPr>
      </w:pPr>
    </w:p>
    <w:p w14:paraId="137B0F17" w14:textId="5E664B85" w:rsidR="00A62E17" w:rsidRPr="004E4914" w:rsidRDefault="00416189" w:rsidP="004E4914">
      <w:pPr>
        <w:jc w:val="both"/>
        <w:rPr>
          <w:rFonts w:ascii="Arial" w:eastAsia="Century Gothic" w:hAnsi="Arial" w:cs="Arial"/>
          <w:b/>
          <w:bCs/>
          <w:i/>
          <w:iCs/>
          <w:color w:val="000000" w:themeColor="text1"/>
          <w:sz w:val="22"/>
          <w:szCs w:val="22"/>
        </w:rPr>
      </w:pPr>
      <w:r w:rsidRPr="004E4914">
        <w:rPr>
          <w:rFonts w:ascii="Arial" w:eastAsia="Century Gothic" w:hAnsi="Arial" w:cs="Arial"/>
          <w:b/>
          <w:bCs/>
          <w:color w:val="000000" w:themeColor="text1"/>
          <w:sz w:val="22"/>
          <w:szCs w:val="22"/>
        </w:rPr>
        <w:t>Clean Bandit</w:t>
      </w:r>
      <w:r w:rsidR="00A62E17" w:rsidRPr="004E4914">
        <w:rPr>
          <w:rFonts w:ascii="Arial" w:eastAsia="Century Gothic" w:hAnsi="Arial" w:cs="Arial"/>
          <w:b/>
          <w:bCs/>
          <w:color w:val="000000" w:themeColor="text1"/>
          <w:sz w:val="22"/>
          <w:szCs w:val="22"/>
        </w:rPr>
        <w:t xml:space="preserve"> said:</w:t>
      </w:r>
      <w:r w:rsidR="00A62E17" w:rsidRPr="004E4914">
        <w:rPr>
          <w:rFonts w:ascii="Arial" w:eastAsia="Century Gothic" w:hAnsi="Arial" w:cs="Arial"/>
          <w:b/>
          <w:bCs/>
          <w:i/>
          <w:iCs/>
          <w:color w:val="000000" w:themeColor="text1"/>
          <w:sz w:val="22"/>
          <w:szCs w:val="22"/>
        </w:rPr>
        <w:t xml:space="preserve"> </w:t>
      </w:r>
      <w:r w:rsidR="00026ABA" w:rsidRPr="004E4914">
        <w:rPr>
          <w:rFonts w:ascii="Arial" w:eastAsia="Century Gothic" w:hAnsi="Arial" w:cs="Arial"/>
          <w:i/>
          <w:iCs/>
          <w:color w:val="000000" w:themeColor="text1"/>
          <w:sz w:val="22"/>
          <w:szCs w:val="22"/>
        </w:rPr>
        <w:t>“</w:t>
      </w:r>
      <w:r w:rsidR="008226C9" w:rsidRPr="004E4914">
        <w:rPr>
          <w:rFonts w:ascii="Arial" w:eastAsia="Century Gothic" w:hAnsi="Arial" w:cs="Arial"/>
          <w:i/>
          <w:iCs/>
          <w:color w:val="000000" w:themeColor="text1"/>
          <w:sz w:val="22"/>
          <w:szCs w:val="22"/>
        </w:rPr>
        <w:t xml:space="preserve">Newbury! </w:t>
      </w:r>
      <w:r w:rsidR="008A23CA" w:rsidRPr="004E4914">
        <w:rPr>
          <w:rFonts w:ascii="Arial" w:eastAsia="Century Gothic" w:hAnsi="Arial" w:cs="Arial"/>
          <w:i/>
          <w:iCs/>
          <w:color w:val="000000" w:themeColor="text1"/>
          <w:sz w:val="22"/>
          <w:szCs w:val="22"/>
        </w:rPr>
        <w:t>We</w:t>
      </w:r>
      <w:r w:rsidR="00A2194C" w:rsidRPr="004E4914">
        <w:rPr>
          <w:rFonts w:ascii="Arial" w:eastAsia="Century Gothic" w:hAnsi="Arial" w:cs="Arial"/>
          <w:i/>
          <w:iCs/>
          <w:color w:val="000000" w:themeColor="text1"/>
          <w:sz w:val="22"/>
          <w:szCs w:val="22"/>
        </w:rPr>
        <w:t>’ve heard all about</w:t>
      </w:r>
      <w:r w:rsidR="0040461F">
        <w:rPr>
          <w:rFonts w:ascii="Arial" w:eastAsia="Century Gothic" w:hAnsi="Arial" w:cs="Arial"/>
          <w:i/>
          <w:iCs/>
          <w:color w:val="000000" w:themeColor="text1"/>
          <w:sz w:val="22"/>
          <w:szCs w:val="22"/>
        </w:rPr>
        <w:t xml:space="preserve"> the Racecourse’s famous</w:t>
      </w:r>
      <w:r w:rsidR="00A2194C" w:rsidRPr="004E4914">
        <w:rPr>
          <w:rFonts w:ascii="Arial" w:eastAsia="Century Gothic" w:hAnsi="Arial" w:cs="Arial"/>
          <w:i/>
          <w:iCs/>
          <w:color w:val="000000" w:themeColor="text1"/>
          <w:sz w:val="22"/>
          <w:szCs w:val="22"/>
        </w:rPr>
        <w:t xml:space="preserve"> Party in the Paddock</w:t>
      </w:r>
      <w:r w:rsidR="0040461F">
        <w:rPr>
          <w:rFonts w:ascii="Arial" w:eastAsia="Century Gothic" w:hAnsi="Arial" w:cs="Arial"/>
          <w:i/>
          <w:iCs/>
          <w:color w:val="000000" w:themeColor="text1"/>
          <w:sz w:val="22"/>
          <w:szCs w:val="22"/>
        </w:rPr>
        <w:t xml:space="preserve"> racedays</w:t>
      </w:r>
      <w:r w:rsidR="00A2194C" w:rsidRPr="004E4914">
        <w:rPr>
          <w:rFonts w:ascii="Arial" w:eastAsia="Century Gothic" w:hAnsi="Arial" w:cs="Arial"/>
          <w:i/>
          <w:iCs/>
          <w:color w:val="000000" w:themeColor="text1"/>
          <w:sz w:val="22"/>
          <w:szCs w:val="22"/>
        </w:rPr>
        <w:t xml:space="preserve"> and </w:t>
      </w:r>
      <w:r w:rsidR="0087291E" w:rsidRPr="004E4914">
        <w:rPr>
          <w:rFonts w:ascii="Arial" w:eastAsia="Century Gothic" w:hAnsi="Arial" w:cs="Arial"/>
          <w:i/>
          <w:iCs/>
          <w:color w:val="000000" w:themeColor="text1"/>
          <w:sz w:val="22"/>
          <w:szCs w:val="22"/>
        </w:rPr>
        <w:t xml:space="preserve">are so excited to be headlining </w:t>
      </w:r>
      <w:r w:rsidR="00A2194C" w:rsidRPr="004E4914">
        <w:rPr>
          <w:rFonts w:ascii="Arial" w:eastAsia="Century Gothic" w:hAnsi="Arial" w:cs="Arial"/>
          <w:i/>
          <w:iCs/>
          <w:color w:val="000000" w:themeColor="text1"/>
          <w:sz w:val="22"/>
          <w:szCs w:val="22"/>
        </w:rPr>
        <w:t>on</w:t>
      </w:r>
      <w:r w:rsidR="0040461F">
        <w:rPr>
          <w:rFonts w:ascii="Arial" w:eastAsia="Century Gothic" w:hAnsi="Arial" w:cs="Arial"/>
          <w:i/>
          <w:iCs/>
          <w:color w:val="000000" w:themeColor="text1"/>
          <w:sz w:val="22"/>
          <w:szCs w:val="22"/>
        </w:rPr>
        <w:t xml:space="preserve"> Saturda</w:t>
      </w:r>
      <w:r w:rsidR="00EA0EBB">
        <w:rPr>
          <w:rFonts w:ascii="Arial" w:eastAsia="Century Gothic" w:hAnsi="Arial" w:cs="Arial"/>
          <w:i/>
          <w:iCs/>
          <w:color w:val="000000" w:themeColor="text1"/>
          <w:sz w:val="22"/>
          <w:szCs w:val="22"/>
        </w:rPr>
        <w:t>y</w:t>
      </w:r>
      <w:r w:rsidR="00A2194C" w:rsidRPr="004E4914">
        <w:rPr>
          <w:rFonts w:ascii="Arial" w:eastAsia="Century Gothic" w:hAnsi="Arial" w:cs="Arial"/>
          <w:i/>
          <w:iCs/>
          <w:color w:val="000000" w:themeColor="text1"/>
          <w:sz w:val="22"/>
          <w:szCs w:val="22"/>
        </w:rPr>
        <w:t xml:space="preserve"> 16</w:t>
      </w:r>
      <w:r w:rsidR="00A2194C" w:rsidRPr="004E4914">
        <w:rPr>
          <w:rFonts w:ascii="Arial" w:eastAsia="Century Gothic" w:hAnsi="Arial" w:cs="Arial"/>
          <w:i/>
          <w:iCs/>
          <w:color w:val="000000" w:themeColor="text1"/>
          <w:sz w:val="22"/>
          <w:szCs w:val="22"/>
          <w:vertAlign w:val="superscript"/>
        </w:rPr>
        <w:t>th</w:t>
      </w:r>
      <w:r w:rsidR="00A2194C" w:rsidRPr="004E4914">
        <w:rPr>
          <w:rFonts w:ascii="Arial" w:eastAsia="Century Gothic" w:hAnsi="Arial" w:cs="Arial"/>
          <w:i/>
          <w:iCs/>
          <w:color w:val="000000" w:themeColor="text1"/>
          <w:sz w:val="22"/>
          <w:szCs w:val="22"/>
        </w:rPr>
        <w:t xml:space="preserve"> August</w:t>
      </w:r>
      <w:r w:rsidR="00EA0EBB">
        <w:rPr>
          <w:rFonts w:ascii="Arial" w:eastAsia="Century Gothic" w:hAnsi="Arial" w:cs="Arial"/>
          <w:i/>
          <w:iCs/>
          <w:color w:val="000000" w:themeColor="text1"/>
          <w:sz w:val="22"/>
          <w:szCs w:val="22"/>
        </w:rPr>
        <w:t xml:space="preserve"> – we c</w:t>
      </w:r>
      <w:r w:rsidR="0087291E" w:rsidRPr="004E4914">
        <w:rPr>
          <w:rFonts w:ascii="Arial" w:eastAsia="Century Gothic" w:hAnsi="Arial" w:cs="Arial"/>
          <w:i/>
          <w:iCs/>
          <w:color w:val="000000" w:themeColor="text1"/>
          <w:sz w:val="22"/>
          <w:szCs w:val="22"/>
        </w:rPr>
        <w:t>an’t wait to see you all there!</w:t>
      </w:r>
      <w:r w:rsidR="00A2194C" w:rsidRPr="004E4914">
        <w:rPr>
          <w:rFonts w:ascii="Arial" w:eastAsia="Century Gothic" w:hAnsi="Arial" w:cs="Arial"/>
          <w:i/>
          <w:iCs/>
          <w:color w:val="000000" w:themeColor="text1"/>
          <w:sz w:val="22"/>
          <w:szCs w:val="22"/>
        </w:rPr>
        <w:t>”</w:t>
      </w:r>
    </w:p>
    <w:p w14:paraId="706162A4" w14:textId="4BD04291" w:rsidR="009359F0" w:rsidRPr="004E4914" w:rsidRDefault="0093327C" w:rsidP="004E4914">
      <w:pPr>
        <w:pStyle w:val="NormalWeb"/>
        <w:spacing w:before="0" w:beforeAutospacing="0" w:after="0" w:afterAutospacing="0"/>
        <w:jc w:val="both"/>
        <w:rPr>
          <w:rFonts w:ascii="Arial" w:hAnsi="Arial" w:cs="Arial"/>
          <w:color w:val="000000" w:themeColor="text1"/>
          <w:sz w:val="22"/>
          <w:szCs w:val="22"/>
        </w:rPr>
      </w:pPr>
      <w:r w:rsidRPr="004E4914">
        <w:rPr>
          <w:rFonts w:ascii="Arial" w:hAnsi="Arial" w:cs="Arial"/>
          <w:color w:val="000000" w:themeColor="text1"/>
          <w:sz w:val="22"/>
          <w:szCs w:val="22"/>
        </w:rPr>
        <w:t> </w:t>
      </w:r>
    </w:p>
    <w:p w14:paraId="6ECA9F55" w14:textId="77777777" w:rsidR="004C707A" w:rsidRDefault="00B45F1B" w:rsidP="004C707A">
      <w:pPr>
        <w:jc w:val="both"/>
        <w:rPr>
          <w:rFonts w:ascii="Arial" w:hAnsi="Arial" w:cs="Arial"/>
          <w:i/>
          <w:iCs/>
          <w:color w:val="000000" w:themeColor="text1"/>
          <w:sz w:val="22"/>
          <w:szCs w:val="22"/>
        </w:rPr>
      </w:pPr>
      <w:r w:rsidRPr="004E4914">
        <w:rPr>
          <w:rFonts w:ascii="Arial" w:eastAsia="Arial" w:hAnsi="Arial" w:cs="Arial"/>
          <w:b/>
          <w:color w:val="000000" w:themeColor="text1"/>
          <w:sz w:val="22"/>
          <w:szCs w:val="22"/>
        </w:rPr>
        <w:t>Harry Walklin, Marketing Director for Newbury Racecourse said</w:t>
      </w:r>
      <w:r w:rsidRPr="004E4914">
        <w:rPr>
          <w:rFonts w:ascii="Arial" w:eastAsia="Arial" w:hAnsi="Arial" w:cs="Arial"/>
          <w:b/>
          <w:i/>
          <w:iCs/>
          <w:color w:val="000000" w:themeColor="text1"/>
          <w:sz w:val="22"/>
          <w:szCs w:val="22"/>
        </w:rPr>
        <w:t xml:space="preserve">: </w:t>
      </w:r>
      <w:r w:rsidR="007A3DF1" w:rsidRPr="004E4914">
        <w:rPr>
          <w:rFonts w:ascii="Arial" w:hAnsi="Arial" w:cs="Arial"/>
          <w:i/>
          <w:iCs/>
          <w:color w:val="000000" w:themeColor="text1"/>
          <w:sz w:val="22"/>
          <w:szCs w:val="22"/>
        </w:rPr>
        <w:t>“</w:t>
      </w:r>
      <w:r w:rsidR="004C707A" w:rsidRPr="004C707A">
        <w:rPr>
          <w:rFonts w:ascii="Arial" w:hAnsi="Arial" w:cs="Arial"/>
          <w:i/>
          <w:iCs/>
          <w:color w:val="000000" w:themeColor="text1"/>
          <w:sz w:val="22"/>
          <w:szCs w:val="22"/>
        </w:rPr>
        <w:t xml:space="preserve">This summer has seen us welcome Sigala, Dizzee Rascal and thousands of fans to the Racecourse across two bumper music racedays and we’re delighted to announce Clean Bandit as the headliner for next August’s Hungerford Day. </w:t>
      </w:r>
    </w:p>
    <w:p w14:paraId="77202358" w14:textId="77777777" w:rsidR="004C707A" w:rsidRDefault="004C707A" w:rsidP="004C707A">
      <w:pPr>
        <w:jc w:val="both"/>
        <w:rPr>
          <w:rFonts w:ascii="Arial" w:hAnsi="Arial" w:cs="Arial"/>
          <w:i/>
          <w:iCs/>
          <w:color w:val="000000" w:themeColor="text1"/>
          <w:sz w:val="22"/>
          <w:szCs w:val="22"/>
        </w:rPr>
      </w:pPr>
    </w:p>
    <w:p w14:paraId="3408E8E8" w14:textId="30D7BC19" w:rsidR="004C707A" w:rsidRDefault="004C707A" w:rsidP="004C707A">
      <w:pPr>
        <w:jc w:val="both"/>
        <w:rPr>
          <w:rFonts w:ascii="Arial" w:hAnsi="Arial" w:cs="Arial"/>
          <w:i/>
          <w:iCs/>
          <w:color w:val="000000" w:themeColor="text1"/>
          <w:sz w:val="22"/>
          <w:szCs w:val="22"/>
        </w:rPr>
      </w:pPr>
      <w:r w:rsidRPr="004C707A">
        <w:rPr>
          <w:rFonts w:ascii="Arial" w:hAnsi="Arial" w:cs="Arial"/>
          <w:i/>
          <w:iCs/>
          <w:color w:val="000000" w:themeColor="text1"/>
          <w:sz w:val="22"/>
          <w:szCs w:val="22"/>
        </w:rPr>
        <w:t>With a</w:t>
      </w:r>
      <w:r w:rsidR="00683DF9">
        <w:rPr>
          <w:rFonts w:ascii="Arial" w:hAnsi="Arial" w:cs="Arial"/>
          <w:i/>
          <w:iCs/>
          <w:color w:val="000000" w:themeColor="text1"/>
          <w:sz w:val="22"/>
          <w:szCs w:val="22"/>
        </w:rPr>
        <w:t>n afternoon’s</w:t>
      </w:r>
      <w:r w:rsidRPr="004C707A">
        <w:rPr>
          <w:rFonts w:ascii="Arial" w:hAnsi="Arial" w:cs="Arial"/>
          <w:i/>
          <w:iCs/>
          <w:color w:val="000000" w:themeColor="text1"/>
          <w:sz w:val="22"/>
          <w:szCs w:val="22"/>
        </w:rPr>
        <w:t xml:space="preserve"> racing and a live headline performanc</w:t>
      </w:r>
      <w:r w:rsidR="003E2D55">
        <w:rPr>
          <w:rFonts w:ascii="Arial" w:hAnsi="Arial" w:cs="Arial"/>
          <w:i/>
          <w:iCs/>
          <w:color w:val="000000" w:themeColor="text1"/>
          <w:sz w:val="22"/>
          <w:szCs w:val="22"/>
        </w:rPr>
        <w:t>e</w:t>
      </w:r>
      <w:r w:rsidRPr="004C707A">
        <w:rPr>
          <w:rFonts w:ascii="Arial" w:hAnsi="Arial" w:cs="Arial"/>
          <w:i/>
          <w:iCs/>
          <w:color w:val="000000" w:themeColor="text1"/>
          <w:sz w:val="22"/>
          <w:szCs w:val="22"/>
        </w:rPr>
        <w:t xml:space="preserve"> to look forward to it</w:t>
      </w:r>
      <w:r w:rsidR="00D90F59">
        <w:rPr>
          <w:rFonts w:ascii="Arial" w:hAnsi="Arial" w:cs="Arial"/>
          <w:i/>
          <w:iCs/>
          <w:color w:val="000000" w:themeColor="text1"/>
          <w:sz w:val="22"/>
          <w:szCs w:val="22"/>
        </w:rPr>
        <w:t>’</w:t>
      </w:r>
      <w:r w:rsidRPr="004C707A">
        <w:rPr>
          <w:rFonts w:ascii="Arial" w:hAnsi="Arial" w:cs="Arial"/>
          <w:i/>
          <w:iCs/>
          <w:color w:val="000000" w:themeColor="text1"/>
          <w:sz w:val="22"/>
          <w:szCs w:val="22"/>
        </w:rPr>
        <w:t xml:space="preserve">s set to be an unmissable day. </w:t>
      </w:r>
    </w:p>
    <w:p w14:paraId="12ADA9B9" w14:textId="77777777" w:rsidR="004C707A" w:rsidRDefault="004C707A" w:rsidP="004C707A">
      <w:pPr>
        <w:jc w:val="both"/>
        <w:rPr>
          <w:rFonts w:ascii="Arial" w:hAnsi="Arial" w:cs="Arial"/>
          <w:i/>
          <w:iCs/>
          <w:color w:val="000000" w:themeColor="text1"/>
          <w:sz w:val="22"/>
          <w:szCs w:val="22"/>
        </w:rPr>
      </w:pPr>
    </w:p>
    <w:p w14:paraId="455847EC" w14:textId="4BADAF7D" w:rsidR="004C707A" w:rsidRPr="004C707A" w:rsidRDefault="00D90F59" w:rsidP="004C707A">
      <w:pPr>
        <w:jc w:val="both"/>
        <w:rPr>
          <w:rFonts w:ascii="Arial" w:hAnsi="Arial" w:cs="Arial"/>
          <w:i/>
          <w:iCs/>
          <w:color w:val="000000" w:themeColor="text1"/>
          <w:sz w:val="22"/>
          <w:szCs w:val="22"/>
        </w:rPr>
      </w:pPr>
      <w:r>
        <w:rPr>
          <w:rFonts w:ascii="Arial" w:hAnsi="Arial" w:cs="Arial"/>
          <w:i/>
          <w:iCs/>
          <w:color w:val="000000" w:themeColor="text1"/>
          <w:sz w:val="22"/>
          <w:szCs w:val="22"/>
        </w:rPr>
        <w:lastRenderedPageBreak/>
        <w:t>Both</w:t>
      </w:r>
      <w:r w:rsidR="004C707A" w:rsidRPr="004C707A">
        <w:rPr>
          <w:rFonts w:ascii="Arial" w:hAnsi="Arial" w:cs="Arial"/>
          <w:i/>
          <w:iCs/>
          <w:color w:val="000000" w:themeColor="text1"/>
          <w:sz w:val="22"/>
          <w:szCs w:val="22"/>
        </w:rPr>
        <w:t xml:space="preserve"> the racing and Clean Bandit’s show</w:t>
      </w:r>
      <w:r>
        <w:rPr>
          <w:rFonts w:ascii="Arial" w:hAnsi="Arial" w:cs="Arial"/>
          <w:i/>
          <w:iCs/>
          <w:color w:val="000000" w:themeColor="text1"/>
          <w:sz w:val="22"/>
          <w:szCs w:val="22"/>
        </w:rPr>
        <w:t xml:space="preserve"> are included in one ticket and</w:t>
      </w:r>
      <w:r w:rsidR="004C707A" w:rsidRPr="004C707A">
        <w:rPr>
          <w:rFonts w:ascii="Arial" w:hAnsi="Arial" w:cs="Arial"/>
          <w:i/>
          <w:iCs/>
          <w:color w:val="000000" w:themeColor="text1"/>
          <w:sz w:val="22"/>
          <w:szCs w:val="22"/>
        </w:rPr>
        <w:t xml:space="preserve"> </w:t>
      </w:r>
      <w:r w:rsidR="0052531A">
        <w:rPr>
          <w:rFonts w:ascii="Arial" w:hAnsi="Arial" w:cs="Arial"/>
          <w:i/>
          <w:iCs/>
          <w:color w:val="000000" w:themeColor="text1"/>
          <w:sz w:val="22"/>
          <w:szCs w:val="22"/>
        </w:rPr>
        <w:t xml:space="preserve">those fans </w:t>
      </w:r>
      <w:r w:rsidR="004C707A" w:rsidRPr="004C707A">
        <w:rPr>
          <w:rFonts w:ascii="Arial" w:hAnsi="Arial" w:cs="Arial"/>
          <w:i/>
          <w:iCs/>
          <w:color w:val="000000" w:themeColor="text1"/>
          <w:sz w:val="22"/>
          <w:szCs w:val="22"/>
        </w:rPr>
        <w:t>registering for our exclusive priority sale</w:t>
      </w:r>
      <w:r w:rsidR="0052531A">
        <w:rPr>
          <w:rFonts w:ascii="Arial" w:hAnsi="Arial" w:cs="Arial"/>
          <w:i/>
          <w:iCs/>
          <w:color w:val="000000" w:themeColor="text1"/>
          <w:sz w:val="22"/>
          <w:szCs w:val="22"/>
        </w:rPr>
        <w:t xml:space="preserve"> will guarantee themselves</w:t>
      </w:r>
      <w:r w:rsidR="007C5654">
        <w:rPr>
          <w:rFonts w:ascii="Arial" w:hAnsi="Arial" w:cs="Arial"/>
          <w:i/>
          <w:iCs/>
          <w:color w:val="000000" w:themeColor="text1"/>
          <w:sz w:val="22"/>
          <w:szCs w:val="22"/>
        </w:rPr>
        <w:t xml:space="preserve"> the best deal</w:t>
      </w:r>
      <w:r w:rsidR="004C707A" w:rsidRPr="004C707A">
        <w:rPr>
          <w:rFonts w:ascii="Arial" w:hAnsi="Arial" w:cs="Arial"/>
          <w:i/>
          <w:iCs/>
          <w:color w:val="000000" w:themeColor="text1"/>
          <w:sz w:val="22"/>
          <w:szCs w:val="22"/>
        </w:rPr>
        <w:t>.’’</w:t>
      </w:r>
    </w:p>
    <w:p w14:paraId="196A3DC1" w14:textId="77777777" w:rsidR="007A3DF1" w:rsidRPr="004E4914" w:rsidRDefault="007A3DF1" w:rsidP="004E4914">
      <w:pPr>
        <w:jc w:val="both"/>
        <w:rPr>
          <w:rFonts w:ascii="Arial" w:hAnsi="Arial" w:cs="Arial"/>
          <w:i/>
          <w:iCs/>
          <w:color w:val="000000"/>
          <w:sz w:val="22"/>
          <w:szCs w:val="22"/>
        </w:rPr>
      </w:pPr>
    </w:p>
    <w:p w14:paraId="7B9B5E15" w14:textId="3660E360" w:rsidR="00452C84" w:rsidRPr="004E4914" w:rsidRDefault="00A62E17" w:rsidP="004E4914">
      <w:pPr>
        <w:jc w:val="both"/>
        <w:rPr>
          <w:rFonts w:ascii="Arial" w:hAnsi="Arial" w:cs="Arial"/>
          <w:color w:val="000000"/>
          <w:sz w:val="22"/>
          <w:szCs w:val="22"/>
        </w:rPr>
      </w:pPr>
      <w:r w:rsidRPr="003113BB">
        <w:rPr>
          <w:rFonts w:ascii="Arial" w:hAnsi="Arial" w:cs="Arial"/>
          <w:color w:val="000000" w:themeColor="text1"/>
          <w:sz w:val="22"/>
          <w:szCs w:val="22"/>
        </w:rPr>
        <w:t>Tickets</w:t>
      </w:r>
      <w:r w:rsidR="001B402F" w:rsidRPr="003113BB">
        <w:rPr>
          <w:rFonts w:ascii="Arial" w:hAnsi="Arial" w:cs="Arial"/>
          <w:color w:val="000000" w:themeColor="text1"/>
          <w:sz w:val="22"/>
          <w:szCs w:val="22"/>
        </w:rPr>
        <w:t xml:space="preserve"> </w:t>
      </w:r>
      <w:r w:rsidRPr="003113BB">
        <w:rPr>
          <w:rFonts w:ascii="Arial" w:hAnsi="Arial" w:cs="Arial"/>
          <w:color w:val="000000" w:themeColor="text1"/>
          <w:sz w:val="22"/>
          <w:szCs w:val="22"/>
        </w:rPr>
        <w:t xml:space="preserve">for </w:t>
      </w:r>
      <w:r w:rsidR="00E44902" w:rsidRPr="003113BB">
        <w:rPr>
          <w:rFonts w:ascii="Arial" w:hAnsi="Arial" w:cs="Arial"/>
          <w:b/>
          <w:bCs/>
          <w:color w:val="000000" w:themeColor="text1"/>
          <w:sz w:val="22"/>
          <w:szCs w:val="22"/>
        </w:rPr>
        <w:t>CLEAN BANDIT</w:t>
      </w:r>
      <w:r w:rsidR="00950166">
        <w:rPr>
          <w:rFonts w:ascii="Arial" w:hAnsi="Arial" w:cs="Arial"/>
          <w:b/>
          <w:bCs/>
          <w:color w:val="000000" w:themeColor="text1"/>
          <w:sz w:val="22"/>
          <w:szCs w:val="22"/>
        </w:rPr>
        <w:t xml:space="preserve"> </w:t>
      </w:r>
      <w:r w:rsidR="00950166" w:rsidRPr="00950166">
        <w:rPr>
          <w:rFonts w:ascii="Arial" w:hAnsi="Arial" w:cs="Arial"/>
          <w:color w:val="000000" w:themeColor="text1"/>
          <w:sz w:val="22"/>
          <w:szCs w:val="22"/>
        </w:rPr>
        <w:t>live after racing</w:t>
      </w:r>
      <w:r w:rsidRPr="00950166">
        <w:rPr>
          <w:rFonts w:ascii="Arial" w:hAnsi="Arial" w:cs="Arial"/>
          <w:color w:val="000000" w:themeColor="text1"/>
          <w:sz w:val="22"/>
          <w:szCs w:val="22"/>
        </w:rPr>
        <w:t xml:space="preserve"> </w:t>
      </w:r>
      <w:r w:rsidRPr="003113BB">
        <w:rPr>
          <w:rFonts w:ascii="Arial" w:hAnsi="Arial" w:cs="Arial"/>
          <w:color w:val="000000" w:themeColor="text1"/>
          <w:sz w:val="22"/>
          <w:szCs w:val="22"/>
        </w:rPr>
        <w:t xml:space="preserve">at Newbury Racecourse </w:t>
      </w:r>
      <w:r w:rsidR="00AB0832" w:rsidRPr="003113BB">
        <w:rPr>
          <w:rFonts w:ascii="Arial" w:hAnsi="Arial" w:cs="Arial"/>
          <w:color w:val="000000" w:themeColor="text1"/>
          <w:sz w:val="22"/>
          <w:szCs w:val="22"/>
        </w:rPr>
        <w:t xml:space="preserve">go on general sale at 10am on Friday </w:t>
      </w:r>
      <w:r w:rsidR="003113BB" w:rsidRPr="003113BB">
        <w:rPr>
          <w:rFonts w:ascii="Arial" w:hAnsi="Arial" w:cs="Arial"/>
          <w:color w:val="000000" w:themeColor="text1"/>
          <w:sz w:val="22"/>
          <w:szCs w:val="22"/>
        </w:rPr>
        <w:t>22</w:t>
      </w:r>
      <w:r w:rsidR="003113BB" w:rsidRPr="003113BB">
        <w:rPr>
          <w:rFonts w:ascii="Arial" w:hAnsi="Arial" w:cs="Arial"/>
          <w:color w:val="000000" w:themeColor="text1"/>
          <w:sz w:val="22"/>
          <w:szCs w:val="22"/>
          <w:vertAlign w:val="superscript"/>
        </w:rPr>
        <w:t>nd</w:t>
      </w:r>
      <w:r w:rsidR="003113BB" w:rsidRPr="003113BB">
        <w:rPr>
          <w:rFonts w:ascii="Arial" w:hAnsi="Arial" w:cs="Arial"/>
          <w:color w:val="000000" w:themeColor="text1"/>
          <w:sz w:val="22"/>
          <w:szCs w:val="22"/>
        </w:rPr>
        <w:t xml:space="preserve"> November</w:t>
      </w:r>
      <w:r w:rsidR="00D758C4">
        <w:rPr>
          <w:rFonts w:ascii="Arial" w:hAnsi="Arial" w:cs="Arial"/>
          <w:color w:val="000000" w:themeColor="text1"/>
          <w:sz w:val="22"/>
          <w:szCs w:val="22"/>
        </w:rPr>
        <w:t xml:space="preserve"> but f</w:t>
      </w:r>
      <w:r w:rsidR="003E6A21" w:rsidRPr="003113BB">
        <w:rPr>
          <w:rFonts w:ascii="Arial" w:hAnsi="Arial" w:cs="Arial"/>
          <w:color w:val="000000" w:themeColor="text1"/>
          <w:sz w:val="22"/>
          <w:szCs w:val="22"/>
        </w:rPr>
        <w:t xml:space="preserve">ans can access an exclusive pre-sale from 10am on </w:t>
      </w:r>
      <w:r w:rsidR="0010131B" w:rsidRPr="003113BB">
        <w:rPr>
          <w:rFonts w:ascii="Arial" w:hAnsi="Arial" w:cs="Arial"/>
          <w:color w:val="000000" w:themeColor="text1"/>
          <w:sz w:val="22"/>
          <w:szCs w:val="22"/>
        </w:rPr>
        <w:t>Wednesday</w:t>
      </w:r>
      <w:r w:rsidR="00834EA0" w:rsidRPr="003113BB">
        <w:rPr>
          <w:rFonts w:ascii="Arial" w:hAnsi="Arial" w:cs="Arial"/>
          <w:color w:val="000000" w:themeColor="text1"/>
          <w:sz w:val="22"/>
          <w:szCs w:val="22"/>
        </w:rPr>
        <w:t xml:space="preserve"> </w:t>
      </w:r>
      <w:r w:rsidR="003113BB" w:rsidRPr="003113BB">
        <w:rPr>
          <w:rFonts w:ascii="Arial" w:hAnsi="Arial" w:cs="Arial"/>
          <w:color w:val="000000" w:themeColor="text1"/>
          <w:sz w:val="22"/>
          <w:szCs w:val="22"/>
        </w:rPr>
        <w:t>20</w:t>
      </w:r>
      <w:r w:rsidR="003113BB" w:rsidRPr="003113BB">
        <w:rPr>
          <w:rFonts w:ascii="Arial" w:hAnsi="Arial" w:cs="Arial"/>
          <w:color w:val="000000" w:themeColor="text1"/>
          <w:sz w:val="22"/>
          <w:szCs w:val="22"/>
          <w:vertAlign w:val="superscript"/>
        </w:rPr>
        <w:t>th</w:t>
      </w:r>
      <w:r w:rsidR="003113BB" w:rsidRPr="003113BB">
        <w:rPr>
          <w:rFonts w:ascii="Arial" w:hAnsi="Arial" w:cs="Arial"/>
          <w:color w:val="000000" w:themeColor="text1"/>
          <w:sz w:val="22"/>
          <w:szCs w:val="22"/>
        </w:rPr>
        <w:t xml:space="preserve"> November</w:t>
      </w:r>
      <w:r w:rsidR="008226C9" w:rsidRPr="003113BB">
        <w:rPr>
          <w:rFonts w:ascii="Arial" w:hAnsi="Arial" w:cs="Arial"/>
          <w:color w:val="000000" w:themeColor="text1"/>
          <w:sz w:val="22"/>
          <w:szCs w:val="22"/>
        </w:rPr>
        <w:t xml:space="preserve"> </w:t>
      </w:r>
      <w:r w:rsidR="00834EA0" w:rsidRPr="003113BB">
        <w:rPr>
          <w:rFonts w:ascii="Arial" w:hAnsi="Arial" w:cs="Arial"/>
          <w:color w:val="000000" w:themeColor="text1"/>
          <w:sz w:val="22"/>
          <w:szCs w:val="22"/>
        </w:rPr>
        <w:t xml:space="preserve">by registering </w:t>
      </w:r>
      <w:r w:rsidR="00834EA0" w:rsidRPr="004E4914">
        <w:rPr>
          <w:rFonts w:ascii="Arial" w:hAnsi="Arial" w:cs="Arial"/>
          <w:color w:val="000000"/>
          <w:sz w:val="22"/>
          <w:szCs w:val="22"/>
        </w:rPr>
        <w:t>for free at</w:t>
      </w:r>
      <w:r w:rsidR="003E6A21" w:rsidRPr="004E4914">
        <w:rPr>
          <w:rFonts w:ascii="Arial" w:hAnsi="Arial" w:cs="Arial"/>
          <w:color w:val="000000"/>
          <w:sz w:val="22"/>
          <w:szCs w:val="22"/>
        </w:rPr>
        <w:t xml:space="preserve"> </w:t>
      </w:r>
      <w:hyperlink r:id="rId9" w:history="1">
        <w:r w:rsidR="003E6A21" w:rsidRPr="004E4914">
          <w:rPr>
            <w:rStyle w:val="Hyperlink"/>
            <w:rFonts w:ascii="Arial" w:hAnsi="Arial" w:cs="Arial"/>
            <w:sz w:val="22"/>
            <w:szCs w:val="22"/>
          </w:rPr>
          <w:t>newburyracecourse.co.uk/</w:t>
        </w:r>
        <w:r w:rsidR="008A23CA" w:rsidRPr="004E4914">
          <w:rPr>
            <w:rStyle w:val="Hyperlink"/>
            <w:rFonts w:ascii="Arial" w:hAnsi="Arial" w:cs="Arial"/>
            <w:sz w:val="22"/>
            <w:szCs w:val="22"/>
          </w:rPr>
          <w:t>cleanbandit</w:t>
        </w:r>
        <w:r w:rsidR="00834EA0" w:rsidRPr="004E4914">
          <w:rPr>
            <w:rStyle w:val="Hyperlink"/>
            <w:rFonts w:ascii="Arial" w:hAnsi="Arial" w:cs="Arial"/>
            <w:sz w:val="22"/>
            <w:szCs w:val="22"/>
          </w:rPr>
          <w:t>.</w:t>
        </w:r>
      </w:hyperlink>
      <w:r w:rsidR="003E6A21" w:rsidRPr="004E4914">
        <w:rPr>
          <w:rFonts w:ascii="Arial" w:hAnsi="Arial" w:cs="Arial"/>
          <w:color w:val="000000"/>
          <w:sz w:val="22"/>
          <w:szCs w:val="22"/>
        </w:rPr>
        <w:t xml:space="preserve"> </w:t>
      </w:r>
    </w:p>
    <w:p w14:paraId="39DF510F" w14:textId="77777777" w:rsidR="00452C84" w:rsidRPr="004E4914" w:rsidRDefault="00452C84" w:rsidP="004E4914">
      <w:pPr>
        <w:jc w:val="both"/>
        <w:rPr>
          <w:rFonts w:ascii="Arial" w:hAnsi="Arial" w:cs="Arial"/>
          <w:color w:val="000000"/>
          <w:sz w:val="22"/>
          <w:szCs w:val="22"/>
        </w:rPr>
      </w:pPr>
    </w:p>
    <w:p w14:paraId="28D6FFAD" w14:textId="6684C3CC" w:rsidR="00AB0832" w:rsidRPr="004E4914" w:rsidRDefault="001B402F" w:rsidP="004E4914">
      <w:pPr>
        <w:jc w:val="both"/>
        <w:rPr>
          <w:rFonts w:ascii="Arial" w:hAnsi="Arial" w:cs="Arial"/>
          <w:color w:val="000000"/>
          <w:sz w:val="22"/>
          <w:szCs w:val="22"/>
        </w:rPr>
      </w:pPr>
      <w:r w:rsidRPr="004E4914">
        <w:rPr>
          <w:rFonts w:ascii="Arial" w:hAnsi="Arial" w:cs="Arial"/>
          <w:color w:val="000000"/>
          <w:sz w:val="22"/>
          <w:szCs w:val="22"/>
        </w:rPr>
        <w:t xml:space="preserve">Tickets </w:t>
      </w:r>
      <w:r w:rsidR="00A16575">
        <w:rPr>
          <w:rFonts w:ascii="Arial" w:hAnsi="Arial" w:cs="Arial"/>
          <w:color w:val="000000"/>
          <w:sz w:val="22"/>
          <w:szCs w:val="22"/>
        </w:rPr>
        <w:t xml:space="preserve">– which entitle admission to both the day’s racing and </w:t>
      </w:r>
      <w:r w:rsidR="00A16575" w:rsidRPr="00A16575">
        <w:rPr>
          <w:rFonts w:ascii="Arial" w:hAnsi="Arial" w:cs="Arial"/>
          <w:b/>
          <w:bCs/>
          <w:color w:val="000000"/>
          <w:sz w:val="22"/>
          <w:szCs w:val="22"/>
        </w:rPr>
        <w:t>CLEAN BANDIT</w:t>
      </w:r>
      <w:r w:rsidR="00A16575" w:rsidRPr="00A16575">
        <w:rPr>
          <w:rFonts w:ascii="Arial" w:hAnsi="Arial" w:cs="Arial"/>
          <w:color w:val="000000"/>
          <w:sz w:val="22"/>
          <w:szCs w:val="22"/>
        </w:rPr>
        <w:t>’s</w:t>
      </w:r>
      <w:r w:rsidR="00A16575">
        <w:rPr>
          <w:rFonts w:ascii="Arial" w:hAnsi="Arial" w:cs="Arial"/>
          <w:color w:val="000000"/>
          <w:sz w:val="22"/>
          <w:szCs w:val="22"/>
        </w:rPr>
        <w:t xml:space="preserve"> headline set - </w:t>
      </w:r>
      <w:r w:rsidRPr="004E4914">
        <w:rPr>
          <w:rFonts w:ascii="Arial" w:hAnsi="Arial" w:cs="Arial"/>
          <w:color w:val="000000"/>
          <w:sz w:val="22"/>
          <w:szCs w:val="22"/>
        </w:rPr>
        <w:t xml:space="preserve">start from just </w:t>
      </w:r>
      <w:r w:rsidR="0010131B" w:rsidRPr="004E4914">
        <w:rPr>
          <w:rFonts w:ascii="Arial" w:hAnsi="Arial" w:cs="Arial"/>
          <w:color w:val="000000"/>
          <w:sz w:val="22"/>
          <w:szCs w:val="22"/>
        </w:rPr>
        <w:t xml:space="preserve">£34 for </w:t>
      </w:r>
      <w:r w:rsidR="00D758C4">
        <w:rPr>
          <w:rFonts w:ascii="Arial" w:hAnsi="Arial" w:cs="Arial"/>
          <w:color w:val="000000"/>
          <w:sz w:val="22"/>
          <w:szCs w:val="22"/>
        </w:rPr>
        <w:t>A</w:t>
      </w:r>
      <w:r w:rsidR="0010131B" w:rsidRPr="004E4914">
        <w:rPr>
          <w:rFonts w:ascii="Arial" w:hAnsi="Arial" w:cs="Arial"/>
          <w:color w:val="000000"/>
          <w:sz w:val="22"/>
          <w:szCs w:val="22"/>
        </w:rPr>
        <w:t>dults and £16 for U18s</w:t>
      </w:r>
      <w:r w:rsidR="00490987">
        <w:rPr>
          <w:rFonts w:ascii="Arial" w:hAnsi="Arial" w:cs="Arial"/>
          <w:color w:val="000000"/>
          <w:sz w:val="22"/>
          <w:szCs w:val="22"/>
        </w:rPr>
        <w:t>.</w:t>
      </w:r>
    </w:p>
    <w:p w14:paraId="632F4DC1" w14:textId="77777777" w:rsidR="000F3343" w:rsidRPr="004E4914" w:rsidRDefault="000F3343" w:rsidP="004E4914">
      <w:pPr>
        <w:jc w:val="both"/>
        <w:rPr>
          <w:rFonts w:ascii="Arial" w:hAnsi="Arial" w:cs="Arial"/>
          <w:color w:val="000000"/>
          <w:sz w:val="22"/>
          <w:szCs w:val="22"/>
        </w:rPr>
      </w:pPr>
    </w:p>
    <w:p w14:paraId="6EB4A47D" w14:textId="4F0C88C7" w:rsidR="000F3343" w:rsidRPr="004E4914" w:rsidRDefault="000F3343" w:rsidP="004E4914">
      <w:pPr>
        <w:jc w:val="both"/>
        <w:rPr>
          <w:rFonts w:ascii="Arial" w:hAnsi="Arial" w:cs="Arial"/>
          <w:color w:val="000000"/>
          <w:sz w:val="22"/>
          <w:szCs w:val="22"/>
        </w:rPr>
      </w:pPr>
      <w:r w:rsidRPr="004E4914">
        <w:rPr>
          <w:rFonts w:ascii="Arial" w:hAnsi="Arial" w:cs="Arial"/>
          <w:color w:val="000000"/>
          <w:sz w:val="22"/>
          <w:szCs w:val="22"/>
        </w:rPr>
        <w:t xml:space="preserve">Hospitality packages </w:t>
      </w:r>
      <w:r w:rsidR="00D76D50" w:rsidRPr="004E4914">
        <w:rPr>
          <w:rFonts w:ascii="Arial" w:hAnsi="Arial" w:cs="Arial"/>
          <w:color w:val="000000"/>
          <w:sz w:val="22"/>
          <w:szCs w:val="22"/>
        </w:rPr>
        <w:t>– priced from £1</w:t>
      </w:r>
      <w:r w:rsidR="00A50580">
        <w:rPr>
          <w:rFonts w:ascii="Arial" w:hAnsi="Arial" w:cs="Arial"/>
          <w:color w:val="000000"/>
          <w:sz w:val="22"/>
          <w:szCs w:val="22"/>
        </w:rPr>
        <w:t>30</w:t>
      </w:r>
      <w:r w:rsidR="00D76D50" w:rsidRPr="004E4914">
        <w:rPr>
          <w:rFonts w:ascii="Arial" w:hAnsi="Arial" w:cs="Arial"/>
          <w:color w:val="000000"/>
          <w:sz w:val="22"/>
          <w:szCs w:val="22"/>
        </w:rPr>
        <w:t xml:space="preserve"> per person - </w:t>
      </w:r>
      <w:r w:rsidRPr="004E4914">
        <w:rPr>
          <w:rFonts w:ascii="Arial" w:hAnsi="Arial" w:cs="Arial"/>
          <w:color w:val="000000"/>
          <w:sz w:val="22"/>
          <w:szCs w:val="22"/>
        </w:rPr>
        <w:t xml:space="preserve">for </w:t>
      </w:r>
      <w:r w:rsidR="0010131B" w:rsidRPr="004E4914">
        <w:rPr>
          <w:rFonts w:ascii="Arial" w:hAnsi="Arial" w:cs="Arial"/>
          <w:b/>
          <w:bCs/>
          <w:color w:val="000000"/>
          <w:sz w:val="22"/>
          <w:szCs w:val="22"/>
        </w:rPr>
        <w:t>CLEAN BANDIT</w:t>
      </w:r>
      <w:r w:rsidR="00620F76">
        <w:rPr>
          <w:rFonts w:ascii="Arial" w:hAnsi="Arial" w:cs="Arial"/>
          <w:b/>
          <w:bCs/>
          <w:color w:val="000000"/>
          <w:sz w:val="22"/>
          <w:szCs w:val="22"/>
        </w:rPr>
        <w:t xml:space="preserve"> </w:t>
      </w:r>
      <w:r w:rsidR="00620F76" w:rsidRPr="00620F76">
        <w:rPr>
          <w:rFonts w:ascii="Arial" w:hAnsi="Arial" w:cs="Arial"/>
          <w:color w:val="000000"/>
          <w:sz w:val="22"/>
          <w:szCs w:val="22"/>
        </w:rPr>
        <w:t>live after racing</w:t>
      </w:r>
      <w:r w:rsidRPr="004E4914">
        <w:rPr>
          <w:rFonts w:ascii="Arial" w:hAnsi="Arial" w:cs="Arial"/>
          <w:color w:val="000000"/>
          <w:sz w:val="22"/>
          <w:szCs w:val="22"/>
        </w:rPr>
        <w:t xml:space="preserve"> at Newbury Racecourse are on sale now </w:t>
      </w:r>
      <w:r w:rsidR="00D76D50" w:rsidRPr="004E4914">
        <w:rPr>
          <w:rFonts w:ascii="Arial" w:hAnsi="Arial" w:cs="Arial"/>
          <w:color w:val="000000"/>
          <w:sz w:val="22"/>
          <w:szCs w:val="22"/>
        </w:rPr>
        <w:t xml:space="preserve">at </w:t>
      </w:r>
      <w:hyperlink r:id="rId10" w:history="1">
        <w:r w:rsidR="00D76D50" w:rsidRPr="004E4914">
          <w:rPr>
            <w:rStyle w:val="Hyperlink"/>
            <w:rFonts w:ascii="Arial" w:hAnsi="Arial" w:cs="Arial"/>
            <w:sz w:val="22"/>
            <w:szCs w:val="22"/>
          </w:rPr>
          <w:t>newburyracecourse.co.uk</w:t>
        </w:r>
      </w:hyperlink>
      <w:r w:rsidR="00D76D50" w:rsidRPr="004E4914">
        <w:rPr>
          <w:rFonts w:ascii="Arial" w:hAnsi="Arial" w:cs="Arial"/>
          <w:color w:val="000000"/>
          <w:sz w:val="22"/>
          <w:szCs w:val="22"/>
        </w:rPr>
        <w:t xml:space="preserve">. </w:t>
      </w:r>
    </w:p>
    <w:p w14:paraId="0085F574" w14:textId="77777777" w:rsidR="00281C3F" w:rsidRPr="008226C9" w:rsidRDefault="00281C3F" w:rsidP="004E4914">
      <w:pPr>
        <w:jc w:val="both"/>
        <w:rPr>
          <w:rFonts w:ascii="Arial" w:hAnsi="Arial" w:cs="Arial"/>
          <w:color w:val="000000"/>
          <w:sz w:val="22"/>
          <w:szCs w:val="22"/>
        </w:rPr>
      </w:pPr>
    </w:p>
    <w:p w14:paraId="088602D2" w14:textId="28A179C2" w:rsidR="00281C3F" w:rsidRPr="008226C9" w:rsidRDefault="00210C55" w:rsidP="004E4914">
      <w:pPr>
        <w:jc w:val="both"/>
        <w:rPr>
          <w:rFonts w:ascii="Arial" w:hAnsi="Arial" w:cs="Arial"/>
          <w:color w:val="000000"/>
          <w:sz w:val="22"/>
          <w:szCs w:val="22"/>
        </w:rPr>
      </w:pPr>
      <w:r w:rsidRPr="008226C9">
        <w:rPr>
          <w:rFonts w:ascii="Arial" w:hAnsi="Arial" w:cs="Arial"/>
          <w:color w:val="000000"/>
          <w:sz w:val="22"/>
          <w:szCs w:val="22"/>
        </w:rPr>
        <w:t xml:space="preserve">Newbury Racecourse </w:t>
      </w:r>
      <w:r w:rsidR="00A81ADC" w:rsidRPr="008226C9">
        <w:rPr>
          <w:rFonts w:ascii="Arial" w:hAnsi="Arial" w:cs="Arial"/>
          <w:color w:val="000000"/>
          <w:sz w:val="22"/>
          <w:szCs w:val="22"/>
        </w:rPr>
        <w:t>plays host to year</w:t>
      </w:r>
      <w:r w:rsidR="007B60D8" w:rsidRPr="008226C9">
        <w:rPr>
          <w:rFonts w:ascii="Arial" w:hAnsi="Arial" w:cs="Arial"/>
          <w:color w:val="000000"/>
          <w:sz w:val="22"/>
          <w:szCs w:val="22"/>
        </w:rPr>
        <w:t xml:space="preserve">-round racing and </w:t>
      </w:r>
      <w:r w:rsidRPr="008226C9">
        <w:rPr>
          <w:rFonts w:ascii="Arial" w:hAnsi="Arial" w:cs="Arial"/>
          <w:color w:val="000000"/>
          <w:sz w:val="22"/>
          <w:szCs w:val="22"/>
        </w:rPr>
        <w:t>offers free parking</w:t>
      </w:r>
      <w:r w:rsidR="003B070B" w:rsidRPr="008226C9">
        <w:rPr>
          <w:rFonts w:ascii="Arial" w:hAnsi="Arial" w:cs="Arial"/>
          <w:color w:val="000000"/>
          <w:sz w:val="22"/>
          <w:szCs w:val="22"/>
        </w:rPr>
        <w:t xml:space="preserve"> at all racedays</w:t>
      </w:r>
      <w:r w:rsidRPr="008226C9">
        <w:rPr>
          <w:rFonts w:ascii="Arial" w:hAnsi="Arial" w:cs="Arial"/>
          <w:color w:val="000000"/>
          <w:sz w:val="22"/>
          <w:szCs w:val="22"/>
        </w:rPr>
        <w:t xml:space="preserve"> while </w:t>
      </w:r>
      <w:r w:rsidR="007B60D8" w:rsidRPr="008226C9">
        <w:rPr>
          <w:rFonts w:ascii="Arial" w:hAnsi="Arial" w:cs="Arial"/>
          <w:color w:val="000000"/>
          <w:sz w:val="22"/>
          <w:szCs w:val="22"/>
        </w:rPr>
        <w:t>an</w:t>
      </w:r>
      <w:r w:rsidRPr="008226C9">
        <w:rPr>
          <w:rFonts w:ascii="Arial" w:hAnsi="Arial" w:cs="Arial"/>
          <w:color w:val="000000"/>
          <w:sz w:val="22"/>
          <w:szCs w:val="22"/>
        </w:rPr>
        <w:t xml:space="preserve"> on-site train station </w:t>
      </w:r>
      <w:r w:rsidR="003B070B" w:rsidRPr="008226C9">
        <w:rPr>
          <w:rFonts w:ascii="Arial" w:hAnsi="Arial" w:cs="Arial"/>
          <w:color w:val="000000"/>
          <w:sz w:val="22"/>
          <w:szCs w:val="22"/>
        </w:rPr>
        <w:t>means getting to and from the Racecourse couldn’t be easier.</w:t>
      </w:r>
    </w:p>
    <w:p w14:paraId="7A3A8EFF" w14:textId="77777777" w:rsidR="0075165E" w:rsidRPr="008226C9" w:rsidRDefault="0075165E" w:rsidP="004E4914">
      <w:pPr>
        <w:widowControl w:val="0"/>
        <w:autoSpaceDE w:val="0"/>
        <w:autoSpaceDN w:val="0"/>
        <w:adjustRightInd w:val="0"/>
        <w:jc w:val="both"/>
        <w:rPr>
          <w:rFonts w:ascii="Arial" w:hAnsi="Arial" w:cs="Arial"/>
          <w:sz w:val="22"/>
          <w:szCs w:val="22"/>
          <w:lang w:val="en"/>
          <w14:numSpacing w14:val="proportional"/>
        </w:rPr>
      </w:pPr>
    </w:p>
    <w:p w14:paraId="338CD622" w14:textId="77777777" w:rsidR="0075165E" w:rsidRPr="008226C9" w:rsidRDefault="0075165E" w:rsidP="004E4914">
      <w:pPr>
        <w:shd w:val="clear" w:color="auto" w:fill="FFFFFF"/>
        <w:jc w:val="center"/>
        <w:rPr>
          <w:rFonts w:ascii="Arial" w:hAnsi="Arial" w:cs="Arial"/>
          <w:b/>
          <w:color w:val="000000"/>
          <w:sz w:val="22"/>
          <w:szCs w:val="22"/>
        </w:rPr>
      </w:pPr>
      <w:r w:rsidRPr="008226C9">
        <w:rPr>
          <w:rFonts w:ascii="Arial" w:hAnsi="Arial" w:cs="Arial"/>
          <w:b/>
          <w:color w:val="000000"/>
          <w:sz w:val="22"/>
          <w:szCs w:val="22"/>
        </w:rPr>
        <w:t>For more details and tickets visit </w:t>
      </w:r>
      <w:hyperlink r:id="rId11" w:history="1">
        <w:r w:rsidRPr="008226C9">
          <w:rPr>
            <w:rStyle w:val="Hyperlink"/>
            <w:rFonts w:ascii="Arial" w:hAnsi="Arial" w:cs="Arial"/>
            <w:b/>
            <w:bCs/>
            <w:sz w:val="22"/>
            <w:szCs w:val="22"/>
          </w:rPr>
          <w:t>newburyracecourse.co.uk</w:t>
        </w:r>
      </w:hyperlink>
      <w:r w:rsidRPr="008226C9">
        <w:rPr>
          <w:rFonts w:ascii="Arial" w:hAnsi="Arial" w:cs="Arial"/>
          <w:b/>
          <w:bCs/>
          <w:color w:val="000000"/>
          <w:sz w:val="22"/>
          <w:szCs w:val="22"/>
        </w:rPr>
        <w:t xml:space="preserve"> </w:t>
      </w:r>
      <w:r w:rsidRPr="008226C9">
        <w:rPr>
          <w:rFonts w:ascii="Arial" w:hAnsi="Arial" w:cs="Arial"/>
          <w:b/>
          <w:color w:val="000000"/>
          <w:sz w:val="22"/>
          <w:szCs w:val="22"/>
        </w:rPr>
        <w:t>or call 01635 40015.</w:t>
      </w:r>
    </w:p>
    <w:p w14:paraId="720A4158" w14:textId="0E79C2C3" w:rsidR="00A46FE4" w:rsidRPr="008226C9" w:rsidRDefault="00A46FE4" w:rsidP="004E4914">
      <w:pPr>
        <w:jc w:val="both"/>
        <w:rPr>
          <w:rFonts w:ascii="Arial" w:hAnsi="Arial" w:cs="Arial"/>
          <w:b/>
          <w:sz w:val="22"/>
          <w:szCs w:val="22"/>
          <w14:numSpacing w14:val="proportional"/>
        </w:rPr>
      </w:pPr>
    </w:p>
    <w:p w14:paraId="70316BB5" w14:textId="77777777" w:rsidR="00A46FE4" w:rsidRPr="008226C9" w:rsidRDefault="00A46FE4" w:rsidP="004E4914">
      <w:pPr>
        <w:jc w:val="both"/>
        <w:rPr>
          <w:rFonts w:ascii="Arial" w:hAnsi="Arial" w:cs="Arial"/>
          <w:b/>
          <w:sz w:val="22"/>
          <w:szCs w:val="22"/>
          <w14:numSpacing w14:val="proportional"/>
        </w:rPr>
      </w:pPr>
    </w:p>
    <w:p w14:paraId="486776D5" w14:textId="77777777" w:rsidR="0075165E" w:rsidRPr="008226C9" w:rsidRDefault="0075165E" w:rsidP="004E4914">
      <w:pPr>
        <w:pStyle w:val="NormalWeb"/>
        <w:spacing w:before="0" w:beforeAutospacing="0" w:after="0" w:afterAutospacing="0"/>
        <w:jc w:val="center"/>
        <w:rPr>
          <w:rFonts w:ascii="Arial" w:hAnsi="Arial" w:cs="Arial"/>
          <w:b/>
          <w:bCs/>
          <w:color w:val="000000"/>
          <w:sz w:val="22"/>
          <w:szCs w:val="22"/>
        </w:rPr>
      </w:pPr>
      <w:r w:rsidRPr="008226C9">
        <w:rPr>
          <w:rFonts w:ascii="Arial" w:hAnsi="Arial" w:cs="Arial"/>
          <w:b/>
          <w:bCs/>
          <w:color w:val="000000"/>
          <w:sz w:val="22"/>
          <w:szCs w:val="22"/>
        </w:rPr>
        <w:t xml:space="preserve">FOR MORE INFORMATION AND ALL MEDIA ENQUIRIES FOR </w:t>
      </w:r>
    </w:p>
    <w:p w14:paraId="7EC21DF7" w14:textId="77777777" w:rsidR="00B45F1B" w:rsidRPr="008226C9" w:rsidRDefault="00B45F1B" w:rsidP="004E4914">
      <w:pPr>
        <w:pStyle w:val="NormalWeb"/>
        <w:spacing w:before="0" w:beforeAutospacing="0" w:after="0" w:afterAutospacing="0"/>
        <w:jc w:val="center"/>
        <w:rPr>
          <w:rFonts w:ascii="Arial" w:hAnsi="Arial" w:cs="Arial"/>
          <w:b/>
          <w:bCs/>
          <w:color w:val="000000"/>
          <w:sz w:val="22"/>
          <w:szCs w:val="22"/>
        </w:rPr>
      </w:pPr>
      <w:r w:rsidRPr="008226C9">
        <w:rPr>
          <w:rFonts w:ascii="Arial" w:hAnsi="Arial" w:cs="Arial"/>
          <w:b/>
          <w:bCs/>
          <w:color w:val="000000"/>
          <w:sz w:val="22"/>
          <w:szCs w:val="22"/>
        </w:rPr>
        <w:t>PARTY IN THE PADDOCK</w:t>
      </w:r>
      <w:r w:rsidR="0075165E" w:rsidRPr="008226C9">
        <w:rPr>
          <w:rFonts w:ascii="Arial" w:hAnsi="Arial" w:cs="Arial"/>
          <w:b/>
          <w:bCs/>
          <w:color w:val="000000"/>
          <w:sz w:val="22"/>
          <w:szCs w:val="22"/>
        </w:rPr>
        <w:t xml:space="preserve"> AT NEWBURY RACECOURSE </w:t>
      </w:r>
    </w:p>
    <w:p w14:paraId="4446AD2F" w14:textId="046DAE3D" w:rsidR="0075165E" w:rsidRPr="008226C9" w:rsidRDefault="0075165E" w:rsidP="004E4914">
      <w:pPr>
        <w:pStyle w:val="NormalWeb"/>
        <w:spacing w:before="0" w:beforeAutospacing="0" w:after="0" w:afterAutospacing="0"/>
        <w:jc w:val="center"/>
        <w:rPr>
          <w:rFonts w:ascii="Arial" w:hAnsi="Arial" w:cs="Arial"/>
          <w:b/>
          <w:bCs/>
          <w:color w:val="000000"/>
          <w:sz w:val="22"/>
          <w:szCs w:val="22"/>
        </w:rPr>
      </w:pPr>
      <w:r w:rsidRPr="008226C9">
        <w:rPr>
          <w:rFonts w:ascii="Arial" w:hAnsi="Arial" w:cs="Arial"/>
          <w:b/>
          <w:bCs/>
          <w:color w:val="000000"/>
          <w:sz w:val="22"/>
          <w:szCs w:val="22"/>
        </w:rPr>
        <w:t>PLEASE CONTACT</w:t>
      </w:r>
    </w:p>
    <w:p w14:paraId="666EBBD0" w14:textId="77777777" w:rsidR="0075165E" w:rsidRPr="00A62E17" w:rsidRDefault="0075165E" w:rsidP="004E4914">
      <w:pPr>
        <w:jc w:val="center"/>
        <w:rPr>
          <w:rFonts w:ascii="Arial" w:hAnsi="Arial" w:cs="Arial"/>
          <w:color w:val="000000"/>
          <w:sz w:val="22"/>
          <w:szCs w:val="22"/>
        </w:rPr>
      </w:pPr>
    </w:p>
    <w:p w14:paraId="41280F4D" w14:textId="77777777" w:rsidR="0075165E" w:rsidRPr="00A62E17" w:rsidRDefault="0075165E" w:rsidP="004E4914">
      <w:pPr>
        <w:pStyle w:val="NormalWeb"/>
        <w:spacing w:before="0" w:beforeAutospacing="0" w:after="0" w:afterAutospacing="0"/>
        <w:jc w:val="center"/>
        <w:rPr>
          <w:rFonts w:ascii="Arial" w:hAnsi="Arial" w:cs="Arial"/>
          <w:b/>
          <w:bCs/>
          <w:color w:val="000000"/>
          <w:sz w:val="22"/>
          <w:szCs w:val="22"/>
        </w:rPr>
      </w:pPr>
      <w:r w:rsidRPr="00A62E17">
        <w:rPr>
          <w:rFonts w:ascii="Arial" w:hAnsi="Arial" w:cs="Arial"/>
          <w:b/>
          <w:bCs/>
          <w:color w:val="000000"/>
          <w:sz w:val="22"/>
          <w:szCs w:val="22"/>
        </w:rPr>
        <w:t>Jenny Entwistle &amp; Warren Higgins at Chuff Media</w:t>
      </w:r>
    </w:p>
    <w:p w14:paraId="4920F8B6" w14:textId="22F613D0" w:rsidR="0093327C" w:rsidRPr="00A62E17" w:rsidRDefault="0075165E" w:rsidP="004E4914">
      <w:pPr>
        <w:pStyle w:val="NormalWeb"/>
        <w:spacing w:before="0" w:beforeAutospacing="0" w:after="0" w:afterAutospacing="0"/>
        <w:jc w:val="center"/>
        <w:rPr>
          <w:rFonts w:ascii="Arial" w:hAnsi="Arial" w:cs="Arial"/>
          <w:sz w:val="22"/>
          <w:szCs w:val="22"/>
        </w:rPr>
      </w:pPr>
      <w:hyperlink r:id="rId12" w:history="1">
        <w:r w:rsidRPr="00A62E17">
          <w:rPr>
            <w:rStyle w:val="Hyperlink"/>
            <w:rFonts w:ascii="Arial" w:hAnsi="Arial" w:cs="Arial"/>
            <w:color w:val="000000"/>
            <w:sz w:val="22"/>
            <w:szCs w:val="22"/>
          </w:rPr>
          <w:t>jenny@chuffmedia.com</w:t>
        </w:r>
      </w:hyperlink>
      <w:r w:rsidRPr="00A62E17">
        <w:rPr>
          <w:rFonts w:ascii="Arial" w:hAnsi="Arial" w:cs="Arial"/>
          <w:b/>
          <w:bCs/>
          <w:color w:val="000000"/>
          <w:sz w:val="22"/>
          <w:szCs w:val="22"/>
        </w:rPr>
        <w:t xml:space="preserve"> / </w:t>
      </w:r>
      <w:hyperlink r:id="rId13" w:history="1">
        <w:r w:rsidRPr="00A62E17">
          <w:rPr>
            <w:rStyle w:val="Hyperlink"/>
            <w:rFonts w:ascii="Arial" w:hAnsi="Arial" w:cs="Arial"/>
            <w:sz w:val="22"/>
            <w:szCs w:val="22"/>
          </w:rPr>
          <w:t>warren@chuffmedia.com</w:t>
        </w:r>
      </w:hyperlink>
    </w:p>
    <w:p w14:paraId="4DCD146E" w14:textId="77777777" w:rsidR="0093327C" w:rsidRPr="00A62E17" w:rsidRDefault="0093327C" w:rsidP="004E4914">
      <w:pPr>
        <w:widowControl w:val="0"/>
        <w:autoSpaceDE w:val="0"/>
        <w:autoSpaceDN w:val="0"/>
        <w:adjustRightInd w:val="0"/>
        <w:jc w:val="both"/>
        <w:rPr>
          <w:rFonts w:ascii="Arial" w:hAnsi="Arial" w:cs="Arial"/>
          <w:i/>
          <w:iCs/>
          <w:color w:val="000000" w:themeColor="text1"/>
          <w:sz w:val="22"/>
          <w:szCs w:val="22"/>
        </w:rPr>
      </w:pPr>
    </w:p>
    <w:p w14:paraId="5948504E" w14:textId="77777777" w:rsidR="00C669FF" w:rsidRPr="00A62E17" w:rsidRDefault="00C669FF" w:rsidP="004E4914">
      <w:pPr>
        <w:shd w:val="clear" w:color="auto" w:fill="FFFFFF"/>
        <w:jc w:val="both"/>
        <w:rPr>
          <w:rFonts w:ascii="Arial" w:hAnsi="Arial" w:cs="Arial"/>
          <w:b/>
          <w:bCs/>
          <w:color w:val="000000" w:themeColor="text1"/>
          <w:sz w:val="22"/>
          <w:szCs w:val="22"/>
        </w:rPr>
      </w:pPr>
    </w:p>
    <w:p w14:paraId="1998782F" w14:textId="77777777" w:rsidR="00C91981" w:rsidRDefault="00C91981" w:rsidP="004E4914">
      <w:pPr>
        <w:jc w:val="both"/>
        <w:rPr>
          <w:color w:val="000000"/>
          <w:sz w:val="27"/>
          <w:szCs w:val="27"/>
        </w:rPr>
      </w:pPr>
      <w:r>
        <w:rPr>
          <w:rFonts w:ascii="Arial" w:hAnsi="Arial" w:cs="Arial"/>
          <w:b/>
          <w:bCs/>
          <w:color w:val="000000"/>
          <w:sz w:val="20"/>
          <w:szCs w:val="20"/>
        </w:rPr>
        <w:t>About Newbury Racecourse</w:t>
      </w:r>
      <w:r>
        <w:rPr>
          <w:rFonts w:ascii="Arial" w:hAnsi="Arial" w:cs="Arial"/>
          <w:color w:val="000000"/>
          <w:sz w:val="20"/>
          <w:szCs w:val="20"/>
        </w:rPr>
        <w:t> </w:t>
      </w:r>
    </w:p>
    <w:p w14:paraId="09476E3B" w14:textId="77777777" w:rsidR="00C91981" w:rsidRDefault="00C91981" w:rsidP="004E4914">
      <w:pPr>
        <w:jc w:val="both"/>
        <w:rPr>
          <w:color w:val="000000"/>
          <w:sz w:val="27"/>
          <w:szCs w:val="27"/>
        </w:rPr>
      </w:pPr>
      <w:r>
        <w:rPr>
          <w:rFonts w:ascii="Arial" w:hAnsi="Arial" w:cs="Arial"/>
          <w:color w:val="000000"/>
          <w:sz w:val="20"/>
          <w:szCs w:val="20"/>
        </w:rPr>
        <w:t> </w:t>
      </w:r>
    </w:p>
    <w:p w14:paraId="145C8808" w14:textId="77777777" w:rsidR="00C91981" w:rsidRDefault="00C91981" w:rsidP="004E4914">
      <w:pPr>
        <w:jc w:val="both"/>
        <w:rPr>
          <w:color w:val="000000"/>
          <w:sz w:val="27"/>
          <w:szCs w:val="27"/>
        </w:rPr>
      </w:pPr>
      <w:r>
        <w:rPr>
          <w:rFonts w:ascii="Arial" w:hAnsi="Arial" w:cs="Arial"/>
          <w:color w:val="000000"/>
          <w:sz w:val="20"/>
          <w:szCs w:val="20"/>
        </w:rPr>
        <w:t>Newbury Racecourse, located in Berkshire, is one of the UK’s premier racecourses staging 31 racedays a year, including both flat and jump meetings. </w:t>
      </w:r>
    </w:p>
    <w:p w14:paraId="3CDB5008" w14:textId="77777777" w:rsidR="00C91981" w:rsidRDefault="00C91981" w:rsidP="004E4914">
      <w:pPr>
        <w:jc w:val="both"/>
        <w:rPr>
          <w:color w:val="000000"/>
          <w:sz w:val="27"/>
          <w:szCs w:val="27"/>
        </w:rPr>
      </w:pPr>
    </w:p>
    <w:p w14:paraId="449A146E" w14:textId="77777777" w:rsidR="00C91981" w:rsidRDefault="00C91981" w:rsidP="004E4914">
      <w:pPr>
        <w:jc w:val="both"/>
        <w:rPr>
          <w:color w:val="000000"/>
          <w:sz w:val="27"/>
          <w:szCs w:val="27"/>
        </w:rPr>
      </w:pPr>
      <w:r>
        <w:rPr>
          <w:rFonts w:ascii="Arial" w:hAnsi="Arial" w:cs="Arial"/>
          <w:color w:val="000000"/>
          <w:sz w:val="20"/>
          <w:szCs w:val="20"/>
        </w:rPr>
        <w:t>It is the home of the Coral Gold Cup (December) and Al Shaqab Lockinge Stakes (May) as well as playing host to major music events.</w:t>
      </w:r>
    </w:p>
    <w:p w14:paraId="660E8B69" w14:textId="77777777" w:rsidR="00C91981" w:rsidRDefault="00C91981" w:rsidP="004E4914">
      <w:pPr>
        <w:jc w:val="both"/>
        <w:rPr>
          <w:color w:val="000000"/>
          <w:sz w:val="27"/>
          <w:szCs w:val="27"/>
        </w:rPr>
      </w:pPr>
    </w:p>
    <w:p w14:paraId="570737F9" w14:textId="77777777" w:rsidR="00C91981" w:rsidRDefault="00C91981" w:rsidP="004E4914">
      <w:pPr>
        <w:jc w:val="both"/>
        <w:rPr>
          <w:color w:val="000000"/>
          <w:sz w:val="27"/>
          <w:szCs w:val="27"/>
        </w:rPr>
      </w:pPr>
      <w:r>
        <w:rPr>
          <w:rFonts w:ascii="Arial" w:hAnsi="Arial" w:cs="Arial"/>
          <w:color w:val="000000"/>
          <w:sz w:val="20"/>
          <w:szCs w:val="20"/>
        </w:rPr>
        <w:t>The racecourse – which can accommodate a wide range of conferences, weddings and events – also boasts an on-site hotel, The Lodge, as well as the Rocking Horse Nursery. </w:t>
      </w:r>
    </w:p>
    <w:p w14:paraId="4AFB3CD3" w14:textId="77777777" w:rsidR="00C91981" w:rsidRDefault="00C91981" w:rsidP="004E4914">
      <w:pPr>
        <w:jc w:val="both"/>
        <w:rPr>
          <w:color w:val="000000"/>
          <w:sz w:val="27"/>
          <w:szCs w:val="27"/>
        </w:rPr>
      </w:pPr>
      <w:r>
        <w:rPr>
          <w:rFonts w:ascii="Arial" w:hAnsi="Arial" w:cs="Arial"/>
          <w:color w:val="000000"/>
          <w:sz w:val="20"/>
          <w:szCs w:val="20"/>
        </w:rPr>
        <w:t> </w:t>
      </w:r>
    </w:p>
    <w:p w14:paraId="23593DAD" w14:textId="77777777" w:rsidR="00C91981" w:rsidRDefault="00C91981" w:rsidP="004E4914">
      <w:pPr>
        <w:jc w:val="both"/>
        <w:rPr>
          <w:color w:val="000000"/>
          <w:sz w:val="27"/>
          <w:szCs w:val="27"/>
        </w:rPr>
      </w:pPr>
      <w:r>
        <w:rPr>
          <w:rFonts w:ascii="Arial" w:hAnsi="Arial" w:cs="Arial"/>
          <w:color w:val="000000"/>
          <w:sz w:val="20"/>
          <w:szCs w:val="20"/>
        </w:rPr>
        <w:t>Newbury Racecourse has its own on-site rail station and offers free parking at all events and racedays, so it couldn’t be easier to get to.</w:t>
      </w:r>
    </w:p>
    <w:p w14:paraId="319FD337" w14:textId="77777777" w:rsidR="00C91981" w:rsidRDefault="00C91981" w:rsidP="004E4914">
      <w:pPr>
        <w:jc w:val="both"/>
        <w:rPr>
          <w:color w:val="000000"/>
          <w:sz w:val="27"/>
          <w:szCs w:val="27"/>
        </w:rPr>
      </w:pPr>
      <w:r>
        <w:rPr>
          <w:rFonts w:ascii="Arial" w:hAnsi="Arial" w:cs="Arial"/>
          <w:color w:val="000000"/>
          <w:sz w:val="20"/>
          <w:szCs w:val="20"/>
        </w:rPr>
        <w:t> </w:t>
      </w:r>
    </w:p>
    <w:p w14:paraId="5B76B5C0" w14:textId="77777777" w:rsidR="00C91981" w:rsidRDefault="00C91981" w:rsidP="004E4914">
      <w:pPr>
        <w:jc w:val="both"/>
        <w:rPr>
          <w:color w:val="000000"/>
          <w:sz w:val="27"/>
          <w:szCs w:val="27"/>
        </w:rPr>
      </w:pPr>
      <w:r>
        <w:rPr>
          <w:rFonts w:ascii="Arial" w:hAnsi="Arial" w:cs="Arial"/>
          <w:color w:val="000000"/>
          <w:sz w:val="20"/>
          <w:szCs w:val="20"/>
        </w:rPr>
        <w:t>For more details and tickets visit </w:t>
      </w:r>
      <w:hyperlink r:id="rId14" w:tgtFrame="_blank" w:history="1">
        <w:r>
          <w:rPr>
            <w:rStyle w:val="Hyperlink"/>
            <w:rFonts w:ascii="Arial" w:hAnsi="Arial" w:cs="Arial"/>
            <w:color w:val="000000"/>
            <w:sz w:val="20"/>
            <w:szCs w:val="20"/>
          </w:rPr>
          <w:t>newburyracecourse.co.uk</w:t>
        </w:r>
      </w:hyperlink>
      <w:r>
        <w:rPr>
          <w:rFonts w:ascii="Arial" w:hAnsi="Arial" w:cs="Arial"/>
          <w:color w:val="000000"/>
          <w:sz w:val="20"/>
          <w:szCs w:val="20"/>
        </w:rPr>
        <w:t> or call 01635 40015. </w:t>
      </w:r>
    </w:p>
    <w:p w14:paraId="2837786F" w14:textId="77777777" w:rsidR="00EA5BD4" w:rsidRPr="00A62E17" w:rsidRDefault="00EA5BD4" w:rsidP="004E4914">
      <w:pPr>
        <w:jc w:val="both"/>
        <w:rPr>
          <w:rFonts w:ascii="Arial" w:hAnsi="Arial" w:cs="Arial"/>
          <w:sz w:val="20"/>
          <w:szCs w:val="20"/>
        </w:rPr>
      </w:pPr>
    </w:p>
    <w:sectPr w:rsidR="00EA5BD4" w:rsidRPr="00A62E17" w:rsidSect="00247178">
      <w:foot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469A6" w14:textId="77777777" w:rsidR="00BB4576" w:rsidRDefault="00BB4576" w:rsidP="002B469E">
      <w:r>
        <w:separator/>
      </w:r>
    </w:p>
  </w:endnote>
  <w:endnote w:type="continuationSeparator" w:id="0">
    <w:p w14:paraId="0EC22E58" w14:textId="77777777" w:rsidR="00BB4576" w:rsidRDefault="00BB4576" w:rsidP="002B4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070F" w14:textId="4670D123" w:rsidR="002B469E" w:rsidRDefault="002B469E">
    <w:pPr>
      <w:pStyle w:val="Footer"/>
    </w:pPr>
    <w:r>
      <w:rPr>
        <w:noProof/>
      </w:rPr>
      <w:drawing>
        <wp:anchor distT="0" distB="0" distL="114300" distR="114300" simplePos="0" relativeHeight="251659264" behindDoc="1" locked="0" layoutInCell="1" allowOverlap="1" wp14:anchorId="711412F7" wp14:editId="6BAA0FA0">
          <wp:simplePos x="0" y="0"/>
          <wp:positionH relativeFrom="column">
            <wp:posOffset>-942975</wp:posOffset>
          </wp:positionH>
          <wp:positionV relativeFrom="paragraph">
            <wp:posOffset>-217738</wp:posOffset>
          </wp:positionV>
          <wp:extent cx="5829300" cy="716915"/>
          <wp:effectExtent l="0" t="0" r="0" b="0"/>
          <wp:wrapTight wrapText="bothSides">
            <wp:wrapPolygon edited="0">
              <wp:start x="0" y="0"/>
              <wp:lineTo x="0" y="21045"/>
              <wp:lineTo x="21553" y="21045"/>
              <wp:lineTo x="2155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5829300" cy="7169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0C5F4" w14:textId="77777777" w:rsidR="00BB4576" w:rsidRDefault="00BB4576" w:rsidP="002B469E">
      <w:r>
        <w:separator/>
      </w:r>
    </w:p>
  </w:footnote>
  <w:footnote w:type="continuationSeparator" w:id="0">
    <w:p w14:paraId="41F6B7D6" w14:textId="77777777" w:rsidR="00BB4576" w:rsidRDefault="00BB4576" w:rsidP="002B4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1CFB"/>
    <w:multiLevelType w:val="hybridMultilevel"/>
    <w:tmpl w:val="8542B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AB3F44"/>
    <w:multiLevelType w:val="multilevel"/>
    <w:tmpl w:val="9A8450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5B20284"/>
    <w:multiLevelType w:val="hybridMultilevel"/>
    <w:tmpl w:val="2A464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2455057">
    <w:abstractNumId w:val="0"/>
  </w:num>
  <w:num w:numId="2" w16cid:durableId="1181624860">
    <w:abstractNumId w:val="2"/>
  </w:num>
  <w:num w:numId="3" w16cid:durableId="532157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B92"/>
    <w:rsid w:val="0001003A"/>
    <w:rsid w:val="00026ABA"/>
    <w:rsid w:val="00030E98"/>
    <w:rsid w:val="000435B4"/>
    <w:rsid w:val="000461EE"/>
    <w:rsid w:val="00061B69"/>
    <w:rsid w:val="00062815"/>
    <w:rsid w:val="00084217"/>
    <w:rsid w:val="000B3D49"/>
    <w:rsid w:val="000B5992"/>
    <w:rsid w:val="000D478D"/>
    <w:rsid w:val="000D64BD"/>
    <w:rsid w:val="000D6550"/>
    <w:rsid w:val="000E58CA"/>
    <w:rsid w:val="000F3343"/>
    <w:rsid w:val="000F585A"/>
    <w:rsid w:val="0010131B"/>
    <w:rsid w:val="0013667F"/>
    <w:rsid w:val="00141741"/>
    <w:rsid w:val="00147C89"/>
    <w:rsid w:val="001540A1"/>
    <w:rsid w:val="00154226"/>
    <w:rsid w:val="00157B50"/>
    <w:rsid w:val="001610BD"/>
    <w:rsid w:val="00174723"/>
    <w:rsid w:val="00183267"/>
    <w:rsid w:val="001A4574"/>
    <w:rsid w:val="001A5C29"/>
    <w:rsid w:val="001B402F"/>
    <w:rsid w:val="001C1EA9"/>
    <w:rsid w:val="001D0F4F"/>
    <w:rsid w:val="001D2336"/>
    <w:rsid w:val="001D3456"/>
    <w:rsid w:val="00200A49"/>
    <w:rsid w:val="002032FE"/>
    <w:rsid w:val="00203687"/>
    <w:rsid w:val="00210C55"/>
    <w:rsid w:val="00212802"/>
    <w:rsid w:val="0021573D"/>
    <w:rsid w:val="002207A7"/>
    <w:rsid w:val="00247178"/>
    <w:rsid w:val="00260550"/>
    <w:rsid w:val="00280B63"/>
    <w:rsid w:val="00281C3F"/>
    <w:rsid w:val="00295221"/>
    <w:rsid w:val="002B03DE"/>
    <w:rsid w:val="002B469E"/>
    <w:rsid w:val="002C1295"/>
    <w:rsid w:val="002C1C88"/>
    <w:rsid w:val="002C6B5B"/>
    <w:rsid w:val="00302D59"/>
    <w:rsid w:val="00310BFD"/>
    <w:rsid w:val="003113BB"/>
    <w:rsid w:val="003218F4"/>
    <w:rsid w:val="00324C19"/>
    <w:rsid w:val="00333DD9"/>
    <w:rsid w:val="003379F4"/>
    <w:rsid w:val="00343628"/>
    <w:rsid w:val="0036378A"/>
    <w:rsid w:val="00372458"/>
    <w:rsid w:val="0038006C"/>
    <w:rsid w:val="0038393B"/>
    <w:rsid w:val="00386A3A"/>
    <w:rsid w:val="003A7F0D"/>
    <w:rsid w:val="003B070B"/>
    <w:rsid w:val="003B7997"/>
    <w:rsid w:val="003C5B78"/>
    <w:rsid w:val="003D2DAD"/>
    <w:rsid w:val="003E0B7C"/>
    <w:rsid w:val="003E2D55"/>
    <w:rsid w:val="003E6A21"/>
    <w:rsid w:val="003E6F89"/>
    <w:rsid w:val="003F5620"/>
    <w:rsid w:val="0040461F"/>
    <w:rsid w:val="00406BFD"/>
    <w:rsid w:val="00413033"/>
    <w:rsid w:val="00416189"/>
    <w:rsid w:val="004170E2"/>
    <w:rsid w:val="00420996"/>
    <w:rsid w:val="0042623E"/>
    <w:rsid w:val="0043127A"/>
    <w:rsid w:val="00452C84"/>
    <w:rsid w:val="00470067"/>
    <w:rsid w:val="004876EF"/>
    <w:rsid w:val="00490987"/>
    <w:rsid w:val="0049113D"/>
    <w:rsid w:val="00492860"/>
    <w:rsid w:val="004C707A"/>
    <w:rsid w:val="004E4914"/>
    <w:rsid w:val="004E7106"/>
    <w:rsid w:val="005120E3"/>
    <w:rsid w:val="0052531A"/>
    <w:rsid w:val="00527B71"/>
    <w:rsid w:val="00532C9A"/>
    <w:rsid w:val="005335FC"/>
    <w:rsid w:val="0054094E"/>
    <w:rsid w:val="005431C0"/>
    <w:rsid w:val="00557293"/>
    <w:rsid w:val="00557A43"/>
    <w:rsid w:val="005734FE"/>
    <w:rsid w:val="00574488"/>
    <w:rsid w:val="0058013D"/>
    <w:rsid w:val="0058064E"/>
    <w:rsid w:val="005913DB"/>
    <w:rsid w:val="005A0004"/>
    <w:rsid w:val="005B0CE2"/>
    <w:rsid w:val="005B20CA"/>
    <w:rsid w:val="005B5E34"/>
    <w:rsid w:val="005F042D"/>
    <w:rsid w:val="005F6528"/>
    <w:rsid w:val="00600567"/>
    <w:rsid w:val="00615873"/>
    <w:rsid w:val="0061602E"/>
    <w:rsid w:val="00620F76"/>
    <w:rsid w:val="00620FD0"/>
    <w:rsid w:val="00621DD3"/>
    <w:rsid w:val="00631C7B"/>
    <w:rsid w:val="00642ADF"/>
    <w:rsid w:val="00645F16"/>
    <w:rsid w:val="00650627"/>
    <w:rsid w:val="00653539"/>
    <w:rsid w:val="00655248"/>
    <w:rsid w:val="00655AFE"/>
    <w:rsid w:val="00655D7E"/>
    <w:rsid w:val="0066007F"/>
    <w:rsid w:val="00661575"/>
    <w:rsid w:val="00662336"/>
    <w:rsid w:val="00667822"/>
    <w:rsid w:val="00683DF9"/>
    <w:rsid w:val="006859AB"/>
    <w:rsid w:val="006965C1"/>
    <w:rsid w:val="006B4A2B"/>
    <w:rsid w:val="006C4583"/>
    <w:rsid w:val="006D30F5"/>
    <w:rsid w:val="006D4F4A"/>
    <w:rsid w:val="006E3A1D"/>
    <w:rsid w:val="006E615E"/>
    <w:rsid w:val="006E6A4F"/>
    <w:rsid w:val="007356E9"/>
    <w:rsid w:val="007424C9"/>
    <w:rsid w:val="0075165E"/>
    <w:rsid w:val="007603DC"/>
    <w:rsid w:val="00761B64"/>
    <w:rsid w:val="007672C3"/>
    <w:rsid w:val="007703A3"/>
    <w:rsid w:val="00775F85"/>
    <w:rsid w:val="00777E96"/>
    <w:rsid w:val="00780699"/>
    <w:rsid w:val="007907FC"/>
    <w:rsid w:val="007A1870"/>
    <w:rsid w:val="007A3DF1"/>
    <w:rsid w:val="007B60D8"/>
    <w:rsid w:val="007B7256"/>
    <w:rsid w:val="007C5654"/>
    <w:rsid w:val="007D70C5"/>
    <w:rsid w:val="007E54F9"/>
    <w:rsid w:val="007F65F0"/>
    <w:rsid w:val="00800179"/>
    <w:rsid w:val="00810065"/>
    <w:rsid w:val="0081530E"/>
    <w:rsid w:val="00821CFC"/>
    <w:rsid w:val="008226C9"/>
    <w:rsid w:val="00822DE4"/>
    <w:rsid w:val="00826F0B"/>
    <w:rsid w:val="00834EA0"/>
    <w:rsid w:val="00844748"/>
    <w:rsid w:val="00852262"/>
    <w:rsid w:val="00854A9A"/>
    <w:rsid w:val="00866570"/>
    <w:rsid w:val="0087291E"/>
    <w:rsid w:val="00881F8B"/>
    <w:rsid w:val="00895A9D"/>
    <w:rsid w:val="008A23CA"/>
    <w:rsid w:val="008B18BE"/>
    <w:rsid w:val="008B7023"/>
    <w:rsid w:val="008D32C3"/>
    <w:rsid w:val="008D726D"/>
    <w:rsid w:val="008E3CF4"/>
    <w:rsid w:val="008F1208"/>
    <w:rsid w:val="008F1FAE"/>
    <w:rsid w:val="008F43F6"/>
    <w:rsid w:val="00900DFB"/>
    <w:rsid w:val="00902F7F"/>
    <w:rsid w:val="0090316F"/>
    <w:rsid w:val="009312AB"/>
    <w:rsid w:val="0093327C"/>
    <w:rsid w:val="009359F0"/>
    <w:rsid w:val="00950166"/>
    <w:rsid w:val="00950844"/>
    <w:rsid w:val="00954AD6"/>
    <w:rsid w:val="00972FAD"/>
    <w:rsid w:val="009742D5"/>
    <w:rsid w:val="009808A2"/>
    <w:rsid w:val="00983E7F"/>
    <w:rsid w:val="00986980"/>
    <w:rsid w:val="00987643"/>
    <w:rsid w:val="00991B92"/>
    <w:rsid w:val="00992E2F"/>
    <w:rsid w:val="009B2C6F"/>
    <w:rsid w:val="009C4A14"/>
    <w:rsid w:val="009C716C"/>
    <w:rsid w:val="009E09E2"/>
    <w:rsid w:val="00A00A5D"/>
    <w:rsid w:val="00A01E7F"/>
    <w:rsid w:val="00A05B10"/>
    <w:rsid w:val="00A10841"/>
    <w:rsid w:val="00A149E4"/>
    <w:rsid w:val="00A16575"/>
    <w:rsid w:val="00A2194C"/>
    <w:rsid w:val="00A3516B"/>
    <w:rsid w:val="00A46FE4"/>
    <w:rsid w:val="00A50580"/>
    <w:rsid w:val="00A507DB"/>
    <w:rsid w:val="00A62E17"/>
    <w:rsid w:val="00A75D46"/>
    <w:rsid w:val="00A81ADC"/>
    <w:rsid w:val="00A83806"/>
    <w:rsid w:val="00A92688"/>
    <w:rsid w:val="00A97B72"/>
    <w:rsid w:val="00AB0832"/>
    <w:rsid w:val="00AE01CC"/>
    <w:rsid w:val="00AF3596"/>
    <w:rsid w:val="00B10E87"/>
    <w:rsid w:val="00B1183A"/>
    <w:rsid w:val="00B1453A"/>
    <w:rsid w:val="00B17D50"/>
    <w:rsid w:val="00B33C76"/>
    <w:rsid w:val="00B377CF"/>
    <w:rsid w:val="00B40D73"/>
    <w:rsid w:val="00B41705"/>
    <w:rsid w:val="00B45F1B"/>
    <w:rsid w:val="00B502E8"/>
    <w:rsid w:val="00B54EC6"/>
    <w:rsid w:val="00B64BD1"/>
    <w:rsid w:val="00B661F1"/>
    <w:rsid w:val="00B8534D"/>
    <w:rsid w:val="00B8627B"/>
    <w:rsid w:val="00B92FC2"/>
    <w:rsid w:val="00B935C2"/>
    <w:rsid w:val="00BB2661"/>
    <w:rsid w:val="00BB4576"/>
    <w:rsid w:val="00BC1525"/>
    <w:rsid w:val="00BE73C2"/>
    <w:rsid w:val="00BF0DEA"/>
    <w:rsid w:val="00C009B7"/>
    <w:rsid w:val="00C3270B"/>
    <w:rsid w:val="00C35A5E"/>
    <w:rsid w:val="00C41E1E"/>
    <w:rsid w:val="00C45956"/>
    <w:rsid w:val="00C46450"/>
    <w:rsid w:val="00C6311C"/>
    <w:rsid w:val="00C6317A"/>
    <w:rsid w:val="00C669FF"/>
    <w:rsid w:val="00C804F3"/>
    <w:rsid w:val="00C86E59"/>
    <w:rsid w:val="00C91396"/>
    <w:rsid w:val="00C91981"/>
    <w:rsid w:val="00CB341C"/>
    <w:rsid w:val="00CC47E3"/>
    <w:rsid w:val="00CD0EC7"/>
    <w:rsid w:val="00CE6BB4"/>
    <w:rsid w:val="00CF40A0"/>
    <w:rsid w:val="00D0292E"/>
    <w:rsid w:val="00D12002"/>
    <w:rsid w:val="00D14FA2"/>
    <w:rsid w:val="00D238AD"/>
    <w:rsid w:val="00D46877"/>
    <w:rsid w:val="00D51EAF"/>
    <w:rsid w:val="00D54745"/>
    <w:rsid w:val="00D56FC3"/>
    <w:rsid w:val="00D57C7A"/>
    <w:rsid w:val="00D758C4"/>
    <w:rsid w:val="00D76D50"/>
    <w:rsid w:val="00D8073D"/>
    <w:rsid w:val="00D835E0"/>
    <w:rsid w:val="00D90F59"/>
    <w:rsid w:val="00D9225E"/>
    <w:rsid w:val="00DB0005"/>
    <w:rsid w:val="00DB12B2"/>
    <w:rsid w:val="00DD474E"/>
    <w:rsid w:val="00DD64FF"/>
    <w:rsid w:val="00E07632"/>
    <w:rsid w:val="00E251BB"/>
    <w:rsid w:val="00E30B6F"/>
    <w:rsid w:val="00E37282"/>
    <w:rsid w:val="00E406DF"/>
    <w:rsid w:val="00E41138"/>
    <w:rsid w:val="00E43CCB"/>
    <w:rsid w:val="00E44902"/>
    <w:rsid w:val="00E677EC"/>
    <w:rsid w:val="00E943C9"/>
    <w:rsid w:val="00E97E48"/>
    <w:rsid w:val="00EA0EBB"/>
    <w:rsid w:val="00EA0FDF"/>
    <w:rsid w:val="00EA5BD4"/>
    <w:rsid w:val="00EC0BCE"/>
    <w:rsid w:val="00EC1A60"/>
    <w:rsid w:val="00EC51A8"/>
    <w:rsid w:val="00EC6777"/>
    <w:rsid w:val="00EC78C0"/>
    <w:rsid w:val="00EC7FC2"/>
    <w:rsid w:val="00F33F32"/>
    <w:rsid w:val="00F34562"/>
    <w:rsid w:val="00F51595"/>
    <w:rsid w:val="00F51657"/>
    <w:rsid w:val="00F5374E"/>
    <w:rsid w:val="00F71B20"/>
    <w:rsid w:val="00F910E1"/>
    <w:rsid w:val="00F96092"/>
    <w:rsid w:val="00FA1626"/>
    <w:rsid w:val="00FB6DC5"/>
    <w:rsid w:val="00FC4A95"/>
    <w:rsid w:val="00FE56AB"/>
    <w:rsid w:val="00FF72C7"/>
    <w:rsid w:val="00FF7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B5CBE"/>
  <w15:chartTrackingRefBased/>
  <w15:docId w15:val="{6DA027EC-45CD-284A-9062-2CE7BEAC5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9F0"/>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1B92"/>
    <w:pPr>
      <w:spacing w:before="100" w:beforeAutospacing="1" w:after="100" w:afterAutospacing="1"/>
    </w:pPr>
  </w:style>
  <w:style w:type="character" w:styleId="Hyperlink">
    <w:name w:val="Hyperlink"/>
    <w:basedOn w:val="DefaultParagraphFont"/>
    <w:uiPriority w:val="99"/>
    <w:unhideWhenUsed/>
    <w:rsid w:val="00991B92"/>
    <w:rPr>
      <w:color w:val="0000FF"/>
      <w:u w:val="single"/>
    </w:rPr>
  </w:style>
  <w:style w:type="paragraph" w:styleId="Header">
    <w:name w:val="header"/>
    <w:basedOn w:val="Normal"/>
    <w:link w:val="HeaderChar"/>
    <w:uiPriority w:val="99"/>
    <w:unhideWhenUsed/>
    <w:rsid w:val="002B469E"/>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2B469E"/>
  </w:style>
  <w:style w:type="paragraph" w:styleId="Footer">
    <w:name w:val="footer"/>
    <w:basedOn w:val="Normal"/>
    <w:link w:val="FooterChar"/>
    <w:uiPriority w:val="99"/>
    <w:unhideWhenUsed/>
    <w:rsid w:val="002B469E"/>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2B469E"/>
  </w:style>
  <w:style w:type="paragraph" w:styleId="NoSpacing">
    <w:name w:val="No Spacing"/>
    <w:uiPriority w:val="1"/>
    <w:qFormat/>
    <w:rsid w:val="002B469E"/>
    <w:rPr>
      <w:sz w:val="22"/>
      <w:szCs w:val="22"/>
      <w:lang w:val="en-US"/>
    </w:rPr>
  </w:style>
  <w:style w:type="paragraph" w:styleId="ListParagraph">
    <w:name w:val="List Paragraph"/>
    <w:basedOn w:val="Normal"/>
    <w:uiPriority w:val="34"/>
    <w:qFormat/>
    <w:rsid w:val="000E58CA"/>
    <w:pPr>
      <w:ind w:left="720"/>
      <w:contextualSpacing/>
    </w:pPr>
    <w:rPr>
      <w:rFonts w:asciiTheme="minorHAnsi" w:eastAsiaTheme="minorHAnsi" w:hAnsiTheme="minorHAnsi" w:cstheme="minorBidi"/>
      <w:lang w:val="en-US" w:eastAsia="en-US"/>
    </w:rPr>
  </w:style>
  <w:style w:type="character" w:styleId="Strong">
    <w:name w:val="Strong"/>
    <w:basedOn w:val="DefaultParagraphFont"/>
    <w:uiPriority w:val="22"/>
    <w:qFormat/>
    <w:rsid w:val="00AF3596"/>
    <w:rPr>
      <w:b/>
      <w:bCs/>
    </w:rPr>
  </w:style>
  <w:style w:type="paragraph" w:customStyle="1" w:styleId="xmsonormal">
    <w:name w:val="x_msonormal"/>
    <w:basedOn w:val="Normal"/>
    <w:rsid w:val="00AF3596"/>
    <w:rPr>
      <w:rFonts w:ascii="Calibri" w:eastAsiaTheme="minorHAnsi" w:hAnsi="Calibri" w:cs="Calibri"/>
      <w:sz w:val="22"/>
      <w:szCs w:val="22"/>
      <w:lang w:val="en-US" w:eastAsia="en-US"/>
    </w:rPr>
  </w:style>
  <w:style w:type="character" w:customStyle="1" w:styleId="Hyperlink2">
    <w:name w:val="Hyperlink.2"/>
    <w:basedOn w:val="DefaultParagraphFont"/>
    <w:rsid w:val="00655AFE"/>
    <w:rPr>
      <w:outline w:val="0"/>
      <w:color w:val="0000FF"/>
      <w:sz w:val="16"/>
      <w:szCs w:val="16"/>
      <w:u w:val="single" w:color="0000FF"/>
    </w:rPr>
  </w:style>
  <w:style w:type="character" w:customStyle="1" w:styleId="Hyperlink3">
    <w:name w:val="Hyperlink.3"/>
    <w:basedOn w:val="DefaultParagraphFont"/>
    <w:rsid w:val="00655AFE"/>
    <w:rPr>
      <w:outline w:val="0"/>
      <w:color w:val="0000FF"/>
      <w:sz w:val="16"/>
      <w:szCs w:val="16"/>
      <w:u w:val="single" w:color="0000FF"/>
      <w:lang w:val="en-US"/>
    </w:rPr>
  </w:style>
  <w:style w:type="character" w:customStyle="1" w:styleId="Hyperlink4">
    <w:name w:val="Hyperlink.4"/>
    <w:basedOn w:val="DefaultParagraphFont"/>
    <w:rsid w:val="00655AFE"/>
    <w:rPr>
      <w:outline w:val="0"/>
      <w:color w:val="0000FF"/>
      <w:sz w:val="16"/>
      <w:szCs w:val="16"/>
      <w:u w:val="single" w:color="0000FF"/>
      <w:lang w:val="en-US"/>
    </w:rPr>
  </w:style>
  <w:style w:type="character" w:styleId="FollowedHyperlink">
    <w:name w:val="FollowedHyperlink"/>
    <w:basedOn w:val="DefaultParagraphFont"/>
    <w:uiPriority w:val="99"/>
    <w:semiHidden/>
    <w:unhideWhenUsed/>
    <w:rsid w:val="00A97B72"/>
    <w:rPr>
      <w:color w:val="954F72" w:themeColor="followedHyperlink"/>
      <w:u w:val="single"/>
    </w:rPr>
  </w:style>
  <w:style w:type="character" w:customStyle="1" w:styleId="apple-converted-space">
    <w:name w:val="apple-converted-space"/>
    <w:basedOn w:val="DefaultParagraphFont"/>
    <w:rsid w:val="00084217"/>
  </w:style>
  <w:style w:type="paragraph" w:customStyle="1" w:styleId="m-4325089105775247356default">
    <w:name w:val="m_-4325089105775247356default"/>
    <w:basedOn w:val="Normal"/>
    <w:rsid w:val="00084217"/>
    <w:pPr>
      <w:spacing w:before="100" w:beforeAutospacing="1" w:after="100" w:afterAutospacing="1"/>
    </w:pPr>
  </w:style>
  <w:style w:type="character" w:styleId="UnresolvedMention">
    <w:name w:val="Unresolved Mention"/>
    <w:basedOn w:val="DefaultParagraphFont"/>
    <w:uiPriority w:val="99"/>
    <w:semiHidden/>
    <w:unhideWhenUsed/>
    <w:rsid w:val="00826F0B"/>
    <w:rPr>
      <w:color w:val="605E5C"/>
      <w:shd w:val="clear" w:color="auto" w:fill="E1DFDD"/>
    </w:rPr>
  </w:style>
  <w:style w:type="character" w:customStyle="1" w:styleId="apple-tab-span">
    <w:name w:val="apple-tab-span"/>
    <w:basedOn w:val="DefaultParagraphFont"/>
    <w:rsid w:val="0090316F"/>
  </w:style>
  <w:style w:type="character" w:styleId="Emphasis">
    <w:name w:val="Emphasis"/>
    <w:basedOn w:val="DefaultParagraphFont"/>
    <w:uiPriority w:val="20"/>
    <w:qFormat/>
    <w:rsid w:val="00620FD0"/>
    <w:rPr>
      <w:i/>
      <w:iCs/>
    </w:rPr>
  </w:style>
  <w:style w:type="paragraph" w:customStyle="1" w:styleId="Normal1">
    <w:name w:val="Normal1"/>
    <w:qFormat/>
    <w:rsid w:val="0058013D"/>
    <w:pPr>
      <w:spacing w:line="276" w:lineRule="auto"/>
    </w:pPr>
    <w:rPr>
      <w:rFonts w:ascii="Arial" w:eastAsia="Arial" w:hAnsi="Arial" w:cs="Arial"/>
      <w:sz w:val="22"/>
      <w:szCs w:val="22"/>
      <w:lang w:val="uz-Cyrl-UZ" w:eastAsia="en-GB"/>
    </w:rPr>
  </w:style>
  <w:style w:type="paragraph" w:customStyle="1" w:styleId="BodyA">
    <w:name w:val="Body A"/>
    <w:rsid w:val="00C41E1E"/>
    <w:pPr>
      <w:pBdr>
        <w:top w:val="nil"/>
        <w:left w:val="nil"/>
        <w:bottom w:val="nil"/>
        <w:right w:val="nil"/>
        <w:between w:val="nil"/>
        <w:bar w:val="nil"/>
      </w:pBdr>
    </w:pPr>
    <w:rPr>
      <w:rFonts w:ascii="Cambria" w:eastAsia="Arial Unicode MS" w:hAnsi="Cambria" w:cs="Arial Unicode MS"/>
      <w:color w:val="000000"/>
      <w:u w:color="000000"/>
      <w:bdr w:val="nil"/>
      <w:lang w:eastAsia="en-GB"/>
      <w14:textOutline w14:w="12700" w14:cap="flat" w14:cmpd="sng" w14:algn="ctr">
        <w14:noFill/>
        <w14:prstDash w14:val="solid"/>
        <w14:miter w14:lim="400000"/>
      </w14:textOutline>
    </w:rPr>
  </w:style>
  <w:style w:type="paragraph" w:customStyle="1" w:styleId="Body">
    <w:name w:val="Body"/>
    <w:rsid w:val="00C41E1E"/>
    <w:pPr>
      <w:pBdr>
        <w:top w:val="nil"/>
        <w:left w:val="nil"/>
        <w:bottom w:val="nil"/>
        <w:right w:val="nil"/>
        <w:between w:val="nil"/>
        <w:bar w:val="nil"/>
      </w:pBdr>
      <w:spacing w:line="288" w:lineRule="auto"/>
    </w:pPr>
    <w:rPr>
      <w:rFonts w:ascii="Helvetica Neue" w:eastAsia="Helvetica Neue" w:hAnsi="Helvetica Neue" w:cs="Helvetica Neue"/>
      <w:color w:val="000000"/>
      <w:sz w:val="22"/>
      <w:szCs w:val="22"/>
      <w:bdr w:val="nil"/>
      <w:lang w:eastAsia="en-GB"/>
      <w14:textOutline w14:w="0" w14:cap="flat" w14:cmpd="sng" w14:algn="ctr">
        <w14:noFill/>
        <w14:prstDash w14:val="solid"/>
        <w14:bevel/>
      </w14:textOutline>
    </w:rPr>
  </w:style>
  <w:style w:type="character" w:customStyle="1" w:styleId="Hyperlink0">
    <w:name w:val="Hyperlink.0"/>
    <w:basedOn w:val="DefaultParagraphFont"/>
    <w:rsid w:val="00C41E1E"/>
    <w:rPr>
      <w:rFonts w:ascii="Calibri" w:eastAsia="Calibri" w:hAnsi="Calibri" w:cs="Calibri"/>
      <w:b/>
      <w:bCs/>
      <w:outline w:val="0"/>
      <w:color w:val="000000"/>
      <w:u w:val="single" w:color="000000"/>
    </w:rPr>
  </w:style>
  <w:style w:type="paragraph" w:styleId="Revision">
    <w:name w:val="Revision"/>
    <w:hidden/>
    <w:uiPriority w:val="99"/>
    <w:semiHidden/>
    <w:rsid w:val="001540A1"/>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08129">
      <w:bodyDiv w:val="1"/>
      <w:marLeft w:val="0"/>
      <w:marRight w:val="0"/>
      <w:marTop w:val="0"/>
      <w:marBottom w:val="0"/>
      <w:divBdr>
        <w:top w:val="none" w:sz="0" w:space="0" w:color="auto"/>
        <w:left w:val="none" w:sz="0" w:space="0" w:color="auto"/>
        <w:bottom w:val="none" w:sz="0" w:space="0" w:color="auto"/>
        <w:right w:val="none" w:sz="0" w:space="0" w:color="auto"/>
      </w:divBdr>
      <w:divsChild>
        <w:div w:id="1516262235">
          <w:marLeft w:val="0"/>
          <w:marRight w:val="0"/>
          <w:marTop w:val="0"/>
          <w:marBottom w:val="0"/>
          <w:divBdr>
            <w:top w:val="none" w:sz="0" w:space="0" w:color="auto"/>
            <w:left w:val="none" w:sz="0" w:space="0" w:color="auto"/>
            <w:bottom w:val="none" w:sz="0" w:space="0" w:color="auto"/>
            <w:right w:val="none" w:sz="0" w:space="0" w:color="auto"/>
          </w:divBdr>
          <w:divsChild>
            <w:div w:id="306252326">
              <w:marLeft w:val="0"/>
              <w:marRight w:val="0"/>
              <w:marTop w:val="0"/>
              <w:marBottom w:val="0"/>
              <w:divBdr>
                <w:top w:val="none" w:sz="0" w:space="0" w:color="auto"/>
                <w:left w:val="none" w:sz="0" w:space="0" w:color="auto"/>
                <w:bottom w:val="none" w:sz="0" w:space="0" w:color="auto"/>
                <w:right w:val="none" w:sz="0" w:space="0" w:color="auto"/>
              </w:divBdr>
              <w:divsChild>
                <w:div w:id="1587155389">
                  <w:marLeft w:val="0"/>
                  <w:marRight w:val="0"/>
                  <w:marTop w:val="0"/>
                  <w:marBottom w:val="0"/>
                  <w:divBdr>
                    <w:top w:val="none" w:sz="0" w:space="0" w:color="auto"/>
                    <w:left w:val="none" w:sz="0" w:space="0" w:color="auto"/>
                    <w:bottom w:val="none" w:sz="0" w:space="0" w:color="auto"/>
                    <w:right w:val="none" w:sz="0" w:space="0" w:color="auto"/>
                  </w:divBdr>
                  <w:divsChild>
                    <w:div w:id="274486807">
                      <w:marLeft w:val="0"/>
                      <w:marRight w:val="0"/>
                      <w:marTop w:val="0"/>
                      <w:marBottom w:val="0"/>
                      <w:divBdr>
                        <w:top w:val="none" w:sz="0" w:space="0" w:color="auto"/>
                        <w:left w:val="none" w:sz="0" w:space="0" w:color="auto"/>
                        <w:bottom w:val="none" w:sz="0" w:space="0" w:color="auto"/>
                        <w:right w:val="none" w:sz="0" w:space="0" w:color="auto"/>
                      </w:divBdr>
                    </w:div>
                  </w:divsChild>
                </w:div>
                <w:div w:id="58215623">
                  <w:marLeft w:val="0"/>
                  <w:marRight w:val="0"/>
                  <w:marTop w:val="0"/>
                  <w:marBottom w:val="0"/>
                  <w:divBdr>
                    <w:top w:val="none" w:sz="0" w:space="0" w:color="auto"/>
                    <w:left w:val="none" w:sz="0" w:space="0" w:color="auto"/>
                    <w:bottom w:val="none" w:sz="0" w:space="0" w:color="auto"/>
                    <w:right w:val="none" w:sz="0" w:space="0" w:color="auto"/>
                  </w:divBdr>
                  <w:divsChild>
                    <w:div w:id="2641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690331">
          <w:marLeft w:val="0"/>
          <w:marRight w:val="0"/>
          <w:marTop w:val="0"/>
          <w:marBottom w:val="0"/>
          <w:divBdr>
            <w:top w:val="none" w:sz="0" w:space="0" w:color="auto"/>
            <w:left w:val="none" w:sz="0" w:space="0" w:color="auto"/>
            <w:bottom w:val="none" w:sz="0" w:space="0" w:color="auto"/>
            <w:right w:val="none" w:sz="0" w:space="0" w:color="auto"/>
          </w:divBdr>
          <w:divsChild>
            <w:div w:id="1862233998">
              <w:marLeft w:val="0"/>
              <w:marRight w:val="0"/>
              <w:marTop w:val="0"/>
              <w:marBottom w:val="0"/>
              <w:divBdr>
                <w:top w:val="none" w:sz="0" w:space="0" w:color="auto"/>
                <w:left w:val="none" w:sz="0" w:space="0" w:color="auto"/>
                <w:bottom w:val="none" w:sz="0" w:space="0" w:color="auto"/>
                <w:right w:val="none" w:sz="0" w:space="0" w:color="auto"/>
              </w:divBdr>
              <w:divsChild>
                <w:div w:id="2037658700">
                  <w:marLeft w:val="0"/>
                  <w:marRight w:val="0"/>
                  <w:marTop w:val="0"/>
                  <w:marBottom w:val="0"/>
                  <w:divBdr>
                    <w:top w:val="none" w:sz="0" w:space="0" w:color="auto"/>
                    <w:left w:val="none" w:sz="0" w:space="0" w:color="auto"/>
                    <w:bottom w:val="none" w:sz="0" w:space="0" w:color="auto"/>
                    <w:right w:val="none" w:sz="0" w:space="0" w:color="auto"/>
                  </w:divBdr>
                  <w:divsChild>
                    <w:div w:id="15593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92094">
          <w:marLeft w:val="0"/>
          <w:marRight w:val="0"/>
          <w:marTop w:val="0"/>
          <w:marBottom w:val="0"/>
          <w:divBdr>
            <w:top w:val="none" w:sz="0" w:space="0" w:color="auto"/>
            <w:left w:val="none" w:sz="0" w:space="0" w:color="auto"/>
            <w:bottom w:val="none" w:sz="0" w:space="0" w:color="auto"/>
            <w:right w:val="none" w:sz="0" w:space="0" w:color="auto"/>
          </w:divBdr>
          <w:divsChild>
            <w:div w:id="2004704005">
              <w:marLeft w:val="0"/>
              <w:marRight w:val="0"/>
              <w:marTop w:val="0"/>
              <w:marBottom w:val="0"/>
              <w:divBdr>
                <w:top w:val="none" w:sz="0" w:space="0" w:color="auto"/>
                <w:left w:val="none" w:sz="0" w:space="0" w:color="auto"/>
                <w:bottom w:val="none" w:sz="0" w:space="0" w:color="auto"/>
                <w:right w:val="none" w:sz="0" w:space="0" w:color="auto"/>
              </w:divBdr>
              <w:divsChild>
                <w:div w:id="78983705">
                  <w:marLeft w:val="0"/>
                  <w:marRight w:val="0"/>
                  <w:marTop w:val="0"/>
                  <w:marBottom w:val="0"/>
                  <w:divBdr>
                    <w:top w:val="none" w:sz="0" w:space="0" w:color="auto"/>
                    <w:left w:val="none" w:sz="0" w:space="0" w:color="auto"/>
                    <w:bottom w:val="none" w:sz="0" w:space="0" w:color="auto"/>
                    <w:right w:val="none" w:sz="0" w:space="0" w:color="auto"/>
                  </w:divBdr>
                  <w:divsChild>
                    <w:div w:id="30574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21757">
      <w:bodyDiv w:val="1"/>
      <w:marLeft w:val="0"/>
      <w:marRight w:val="0"/>
      <w:marTop w:val="0"/>
      <w:marBottom w:val="0"/>
      <w:divBdr>
        <w:top w:val="none" w:sz="0" w:space="0" w:color="auto"/>
        <w:left w:val="none" w:sz="0" w:space="0" w:color="auto"/>
        <w:bottom w:val="none" w:sz="0" w:space="0" w:color="auto"/>
        <w:right w:val="none" w:sz="0" w:space="0" w:color="auto"/>
      </w:divBdr>
    </w:div>
    <w:div w:id="377319399">
      <w:bodyDiv w:val="1"/>
      <w:marLeft w:val="0"/>
      <w:marRight w:val="0"/>
      <w:marTop w:val="0"/>
      <w:marBottom w:val="0"/>
      <w:divBdr>
        <w:top w:val="none" w:sz="0" w:space="0" w:color="auto"/>
        <w:left w:val="none" w:sz="0" w:space="0" w:color="auto"/>
        <w:bottom w:val="none" w:sz="0" w:space="0" w:color="auto"/>
        <w:right w:val="none" w:sz="0" w:space="0" w:color="auto"/>
      </w:divBdr>
      <w:divsChild>
        <w:div w:id="1203322369">
          <w:marLeft w:val="0"/>
          <w:marRight w:val="0"/>
          <w:marTop w:val="0"/>
          <w:marBottom w:val="0"/>
          <w:divBdr>
            <w:top w:val="none" w:sz="0" w:space="0" w:color="auto"/>
            <w:left w:val="none" w:sz="0" w:space="0" w:color="auto"/>
            <w:bottom w:val="none" w:sz="0" w:space="0" w:color="auto"/>
            <w:right w:val="none" w:sz="0" w:space="0" w:color="auto"/>
          </w:divBdr>
          <w:divsChild>
            <w:div w:id="2001495613">
              <w:marLeft w:val="0"/>
              <w:marRight w:val="0"/>
              <w:marTop w:val="0"/>
              <w:marBottom w:val="0"/>
              <w:divBdr>
                <w:top w:val="none" w:sz="0" w:space="0" w:color="auto"/>
                <w:left w:val="none" w:sz="0" w:space="0" w:color="auto"/>
                <w:bottom w:val="none" w:sz="0" w:space="0" w:color="auto"/>
                <w:right w:val="none" w:sz="0" w:space="0" w:color="auto"/>
              </w:divBdr>
            </w:div>
          </w:divsChild>
        </w:div>
        <w:div w:id="2035426039">
          <w:marLeft w:val="0"/>
          <w:marRight w:val="0"/>
          <w:marTop w:val="0"/>
          <w:marBottom w:val="0"/>
          <w:divBdr>
            <w:top w:val="none" w:sz="0" w:space="0" w:color="auto"/>
            <w:left w:val="none" w:sz="0" w:space="0" w:color="auto"/>
            <w:bottom w:val="none" w:sz="0" w:space="0" w:color="auto"/>
            <w:right w:val="none" w:sz="0" w:space="0" w:color="auto"/>
          </w:divBdr>
          <w:divsChild>
            <w:div w:id="1039162377">
              <w:marLeft w:val="0"/>
              <w:marRight w:val="0"/>
              <w:marTop w:val="0"/>
              <w:marBottom w:val="0"/>
              <w:divBdr>
                <w:top w:val="none" w:sz="0" w:space="0" w:color="auto"/>
                <w:left w:val="none" w:sz="0" w:space="0" w:color="auto"/>
                <w:bottom w:val="none" w:sz="0" w:space="0" w:color="auto"/>
                <w:right w:val="none" w:sz="0" w:space="0" w:color="auto"/>
              </w:divBdr>
            </w:div>
          </w:divsChild>
        </w:div>
        <w:div w:id="1277953575">
          <w:marLeft w:val="0"/>
          <w:marRight w:val="0"/>
          <w:marTop w:val="0"/>
          <w:marBottom w:val="0"/>
          <w:divBdr>
            <w:top w:val="none" w:sz="0" w:space="0" w:color="auto"/>
            <w:left w:val="none" w:sz="0" w:space="0" w:color="auto"/>
            <w:bottom w:val="none" w:sz="0" w:space="0" w:color="auto"/>
            <w:right w:val="none" w:sz="0" w:space="0" w:color="auto"/>
          </w:divBdr>
          <w:divsChild>
            <w:div w:id="1995989985">
              <w:marLeft w:val="0"/>
              <w:marRight w:val="0"/>
              <w:marTop w:val="0"/>
              <w:marBottom w:val="0"/>
              <w:divBdr>
                <w:top w:val="none" w:sz="0" w:space="0" w:color="auto"/>
                <w:left w:val="none" w:sz="0" w:space="0" w:color="auto"/>
                <w:bottom w:val="none" w:sz="0" w:space="0" w:color="auto"/>
                <w:right w:val="none" w:sz="0" w:space="0" w:color="auto"/>
              </w:divBdr>
            </w:div>
          </w:divsChild>
        </w:div>
        <w:div w:id="1391611460">
          <w:marLeft w:val="0"/>
          <w:marRight w:val="0"/>
          <w:marTop w:val="0"/>
          <w:marBottom w:val="0"/>
          <w:divBdr>
            <w:top w:val="none" w:sz="0" w:space="0" w:color="auto"/>
            <w:left w:val="none" w:sz="0" w:space="0" w:color="auto"/>
            <w:bottom w:val="none" w:sz="0" w:space="0" w:color="auto"/>
            <w:right w:val="none" w:sz="0" w:space="0" w:color="auto"/>
          </w:divBdr>
          <w:divsChild>
            <w:div w:id="9136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0911">
      <w:bodyDiv w:val="1"/>
      <w:marLeft w:val="0"/>
      <w:marRight w:val="0"/>
      <w:marTop w:val="0"/>
      <w:marBottom w:val="0"/>
      <w:divBdr>
        <w:top w:val="none" w:sz="0" w:space="0" w:color="auto"/>
        <w:left w:val="none" w:sz="0" w:space="0" w:color="auto"/>
        <w:bottom w:val="none" w:sz="0" w:space="0" w:color="auto"/>
        <w:right w:val="none" w:sz="0" w:space="0" w:color="auto"/>
      </w:divBdr>
      <w:divsChild>
        <w:div w:id="515850602">
          <w:marLeft w:val="0"/>
          <w:marRight w:val="0"/>
          <w:marTop w:val="0"/>
          <w:marBottom w:val="0"/>
          <w:divBdr>
            <w:top w:val="none" w:sz="0" w:space="0" w:color="auto"/>
            <w:left w:val="none" w:sz="0" w:space="0" w:color="auto"/>
            <w:bottom w:val="none" w:sz="0" w:space="0" w:color="auto"/>
            <w:right w:val="none" w:sz="0" w:space="0" w:color="auto"/>
          </w:divBdr>
          <w:divsChild>
            <w:div w:id="308288862">
              <w:marLeft w:val="0"/>
              <w:marRight w:val="0"/>
              <w:marTop w:val="0"/>
              <w:marBottom w:val="0"/>
              <w:divBdr>
                <w:top w:val="none" w:sz="0" w:space="0" w:color="auto"/>
                <w:left w:val="none" w:sz="0" w:space="0" w:color="auto"/>
                <w:bottom w:val="none" w:sz="0" w:space="0" w:color="auto"/>
                <w:right w:val="none" w:sz="0" w:space="0" w:color="auto"/>
              </w:divBdr>
              <w:divsChild>
                <w:div w:id="812866050">
                  <w:marLeft w:val="0"/>
                  <w:marRight w:val="0"/>
                  <w:marTop w:val="0"/>
                  <w:marBottom w:val="0"/>
                  <w:divBdr>
                    <w:top w:val="none" w:sz="0" w:space="0" w:color="auto"/>
                    <w:left w:val="none" w:sz="0" w:space="0" w:color="auto"/>
                    <w:bottom w:val="none" w:sz="0" w:space="0" w:color="auto"/>
                    <w:right w:val="none" w:sz="0" w:space="0" w:color="auto"/>
                  </w:divBdr>
                  <w:divsChild>
                    <w:div w:id="80944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09369">
          <w:marLeft w:val="0"/>
          <w:marRight w:val="0"/>
          <w:marTop w:val="0"/>
          <w:marBottom w:val="0"/>
          <w:divBdr>
            <w:top w:val="none" w:sz="0" w:space="0" w:color="auto"/>
            <w:left w:val="none" w:sz="0" w:space="0" w:color="auto"/>
            <w:bottom w:val="none" w:sz="0" w:space="0" w:color="auto"/>
            <w:right w:val="none" w:sz="0" w:space="0" w:color="auto"/>
          </w:divBdr>
          <w:divsChild>
            <w:div w:id="1641416926">
              <w:marLeft w:val="0"/>
              <w:marRight w:val="0"/>
              <w:marTop w:val="0"/>
              <w:marBottom w:val="0"/>
              <w:divBdr>
                <w:top w:val="none" w:sz="0" w:space="0" w:color="auto"/>
                <w:left w:val="none" w:sz="0" w:space="0" w:color="auto"/>
                <w:bottom w:val="none" w:sz="0" w:space="0" w:color="auto"/>
                <w:right w:val="none" w:sz="0" w:space="0" w:color="auto"/>
              </w:divBdr>
              <w:divsChild>
                <w:div w:id="144013269">
                  <w:marLeft w:val="0"/>
                  <w:marRight w:val="0"/>
                  <w:marTop w:val="0"/>
                  <w:marBottom w:val="0"/>
                  <w:divBdr>
                    <w:top w:val="none" w:sz="0" w:space="0" w:color="auto"/>
                    <w:left w:val="none" w:sz="0" w:space="0" w:color="auto"/>
                    <w:bottom w:val="none" w:sz="0" w:space="0" w:color="auto"/>
                    <w:right w:val="none" w:sz="0" w:space="0" w:color="auto"/>
                  </w:divBdr>
                  <w:divsChild>
                    <w:div w:id="47730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57010">
          <w:marLeft w:val="0"/>
          <w:marRight w:val="0"/>
          <w:marTop w:val="0"/>
          <w:marBottom w:val="0"/>
          <w:divBdr>
            <w:top w:val="none" w:sz="0" w:space="0" w:color="auto"/>
            <w:left w:val="none" w:sz="0" w:space="0" w:color="auto"/>
            <w:bottom w:val="none" w:sz="0" w:space="0" w:color="auto"/>
            <w:right w:val="none" w:sz="0" w:space="0" w:color="auto"/>
          </w:divBdr>
          <w:divsChild>
            <w:div w:id="631594737">
              <w:marLeft w:val="0"/>
              <w:marRight w:val="0"/>
              <w:marTop w:val="0"/>
              <w:marBottom w:val="0"/>
              <w:divBdr>
                <w:top w:val="none" w:sz="0" w:space="0" w:color="auto"/>
                <w:left w:val="none" w:sz="0" w:space="0" w:color="auto"/>
                <w:bottom w:val="none" w:sz="0" w:space="0" w:color="auto"/>
                <w:right w:val="none" w:sz="0" w:space="0" w:color="auto"/>
              </w:divBdr>
              <w:divsChild>
                <w:div w:id="1747068184">
                  <w:marLeft w:val="0"/>
                  <w:marRight w:val="0"/>
                  <w:marTop w:val="0"/>
                  <w:marBottom w:val="0"/>
                  <w:divBdr>
                    <w:top w:val="none" w:sz="0" w:space="0" w:color="auto"/>
                    <w:left w:val="none" w:sz="0" w:space="0" w:color="auto"/>
                    <w:bottom w:val="none" w:sz="0" w:space="0" w:color="auto"/>
                    <w:right w:val="none" w:sz="0" w:space="0" w:color="auto"/>
                  </w:divBdr>
                  <w:divsChild>
                    <w:div w:id="20106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8095">
          <w:marLeft w:val="0"/>
          <w:marRight w:val="0"/>
          <w:marTop w:val="0"/>
          <w:marBottom w:val="0"/>
          <w:divBdr>
            <w:top w:val="none" w:sz="0" w:space="0" w:color="auto"/>
            <w:left w:val="none" w:sz="0" w:space="0" w:color="auto"/>
            <w:bottom w:val="none" w:sz="0" w:space="0" w:color="auto"/>
            <w:right w:val="none" w:sz="0" w:space="0" w:color="auto"/>
          </w:divBdr>
          <w:divsChild>
            <w:div w:id="1589343742">
              <w:marLeft w:val="0"/>
              <w:marRight w:val="0"/>
              <w:marTop w:val="0"/>
              <w:marBottom w:val="0"/>
              <w:divBdr>
                <w:top w:val="none" w:sz="0" w:space="0" w:color="auto"/>
                <w:left w:val="none" w:sz="0" w:space="0" w:color="auto"/>
                <w:bottom w:val="none" w:sz="0" w:space="0" w:color="auto"/>
                <w:right w:val="none" w:sz="0" w:space="0" w:color="auto"/>
              </w:divBdr>
              <w:divsChild>
                <w:div w:id="1193761257">
                  <w:marLeft w:val="0"/>
                  <w:marRight w:val="0"/>
                  <w:marTop w:val="0"/>
                  <w:marBottom w:val="0"/>
                  <w:divBdr>
                    <w:top w:val="none" w:sz="0" w:space="0" w:color="auto"/>
                    <w:left w:val="none" w:sz="0" w:space="0" w:color="auto"/>
                    <w:bottom w:val="none" w:sz="0" w:space="0" w:color="auto"/>
                    <w:right w:val="none" w:sz="0" w:space="0" w:color="auto"/>
                  </w:divBdr>
                  <w:divsChild>
                    <w:div w:id="131413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822970">
      <w:bodyDiv w:val="1"/>
      <w:marLeft w:val="0"/>
      <w:marRight w:val="0"/>
      <w:marTop w:val="0"/>
      <w:marBottom w:val="0"/>
      <w:divBdr>
        <w:top w:val="none" w:sz="0" w:space="0" w:color="auto"/>
        <w:left w:val="none" w:sz="0" w:space="0" w:color="auto"/>
        <w:bottom w:val="none" w:sz="0" w:space="0" w:color="auto"/>
        <w:right w:val="none" w:sz="0" w:space="0" w:color="auto"/>
      </w:divBdr>
    </w:div>
    <w:div w:id="610363711">
      <w:bodyDiv w:val="1"/>
      <w:marLeft w:val="0"/>
      <w:marRight w:val="0"/>
      <w:marTop w:val="0"/>
      <w:marBottom w:val="0"/>
      <w:divBdr>
        <w:top w:val="none" w:sz="0" w:space="0" w:color="auto"/>
        <w:left w:val="none" w:sz="0" w:space="0" w:color="auto"/>
        <w:bottom w:val="none" w:sz="0" w:space="0" w:color="auto"/>
        <w:right w:val="none" w:sz="0" w:space="0" w:color="auto"/>
      </w:divBdr>
    </w:div>
    <w:div w:id="743458627">
      <w:bodyDiv w:val="1"/>
      <w:marLeft w:val="0"/>
      <w:marRight w:val="0"/>
      <w:marTop w:val="0"/>
      <w:marBottom w:val="0"/>
      <w:divBdr>
        <w:top w:val="none" w:sz="0" w:space="0" w:color="auto"/>
        <w:left w:val="none" w:sz="0" w:space="0" w:color="auto"/>
        <w:bottom w:val="none" w:sz="0" w:space="0" w:color="auto"/>
        <w:right w:val="none" w:sz="0" w:space="0" w:color="auto"/>
      </w:divBdr>
    </w:div>
    <w:div w:id="818154749">
      <w:bodyDiv w:val="1"/>
      <w:marLeft w:val="0"/>
      <w:marRight w:val="0"/>
      <w:marTop w:val="0"/>
      <w:marBottom w:val="0"/>
      <w:divBdr>
        <w:top w:val="none" w:sz="0" w:space="0" w:color="auto"/>
        <w:left w:val="none" w:sz="0" w:space="0" w:color="auto"/>
        <w:bottom w:val="none" w:sz="0" w:space="0" w:color="auto"/>
        <w:right w:val="none" w:sz="0" w:space="0" w:color="auto"/>
      </w:divBdr>
    </w:div>
    <w:div w:id="842628003">
      <w:bodyDiv w:val="1"/>
      <w:marLeft w:val="0"/>
      <w:marRight w:val="0"/>
      <w:marTop w:val="0"/>
      <w:marBottom w:val="0"/>
      <w:divBdr>
        <w:top w:val="none" w:sz="0" w:space="0" w:color="auto"/>
        <w:left w:val="none" w:sz="0" w:space="0" w:color="auto"/>
        <w:bottom w:val="none" w:sz="0" w:space="0" w:color="auto"/>
        <w:right w:val="none" w:sz="0" w:space="0" w:color="auto"/>
      </w:divBdr>
    </w:div>
    <w:div w:id="1039553060">
      <w:bodyDiv w:val="1"/>
      <w:marLeft w:val="0"/>
      <w:marRight w:val="0"/>
      <w:marTop w:val="0"/>
      <w:marBottom w:val="0"/>
      <w:divBdr>
        <w:top w:val="none" w:sz="0" w:space="0" w:color="auto"/>
        <w:left w:val="none" w:sz="0" w:space="0" w:color="auto"/>
        <w:bottom w:val="none" w:sz="0" w:space="0" w:color="auto"/>
        <w:right w:val="none" w:sz="0" w:space="0" w:color="auto"/>
      </w:divBdr>
    </w:div>
    <w:div w:id="1149782216">
      <w:bodyDiv w:val="1"/>
      <w:marLeft w:val="0"/>
      <w:marRight w:val="0"/>
      <w:marTop w:val="0"/>
      <w:marBottom w:val="0"/>
      <w:divBdr>
        <w:top w:val="none" w:sz="0" w:space="0" w:color="auto"/>
        <w:left w:val="none" w:sz="0" w:space="0" w:color="auto"/>
        <w:bottom w:val="none" w:sz="0" w:space="0" w:color="auto"/>
        <w:right w:val="none" w:sz="0" w:space="0" w:color="auto"/>
      </w:divBdr>
    </w:div>
    <w:div w:id="1169100833">
      <w:bodyDiv w:val="1"/>
      <w:marLeft w:val="0"/>
      <w:marRight w:val="0"/>
      <w:marTop w:val="0"/>
      <w:marBottom w:val="0"/>
      <w:divBdr>
        <w:top w:val="none" w:sz="0" w:space="0" w:color="auto"/>
        <w:left w:val="none" w:sz="0" w:space="0" w:color="auto"/>
        <w:bottom w:val="none" w:sz="0" w:space="0" w:color="auto"/>
        <w:right w:val="none" w:sz="0" w:space="0" w:color="auto"/>
      </w:divBdr>
    </w:div>
    <w:div w:id="1294748804">
      <w:bodyDiv w:val="1"/>
      <w:marLeft w:val="0"/>
      <w:marRight w:val="0"/>
      <w:marTop w:val="0"/>
      <w:marBottom w:val="0"/>
      <w:divBdr>
        <w:top w:val="none" w:sz="0" w:space="0" w:color="auto"/>
        <w:left w:val="none" w:sz="0" w:space="0" w:color="auto"/>
        <w:bottom w:val="none" w:sz="0" w:space="0" w:color="auto"/>
        <w:right w:val="none" w:sz="0" w:space="0" w:color="auto"/>
      </w:divBdr>
    </w:div>
    <w:div w:id="1361318560">
      <w:bodyDiv w:val="1"/>
      <w:marLeft w:val="0"/>
      <w:marRight w:val="0"/>
      <w:marTop w:val="0"/>
      <w:marBottom w:val="0"/>
      <w:divBdr>
        <w:top w:val="none" w:sz="0" w:space="0" w:color="auto"/>
        <w:left w:val="none" w:sz="0" w:space="0" w:color="auto"/>
        <w:bottom w:val="none" w:sz="0" w:space="0" w:color="auto"/>
        <w:right w:val="none" w:sz="0" w:space="0" w:color="auto"/>
      </w:divBdr>
    </w:div>
    <w:div w:id="1375807805">
      <w:bodyDiv w:val="1"/>
      <w:marLeft w:val="0"/>
      <w:marRight w:val="0"/>
      <w:marTop w:val="0"/>
      <w:marBottom w:val="0"/>
      <w:divBdr>
        <w:top w:val="none" w:sz="0" w:space="0" w:color="auto"/>
        <w:left w:val="none" w:sz="0" w:space="0" w:color="auto"/>
        <w:bottom w:val="none" w:sz="0" w:space="0" w:color="auto"/>
        <w:right w:val="none" w:sz="0" w:space="0" w:color="auto"/>
      </w:divBdr>
    </w:div>
    <w:div w:id="1478451932">
      <w:bodyDiv w:val="1"/>
      <w:marLeft w:val="0"/>
      <w:marRight w:val="0"/>
      <w:marTop w:val="0"/>
      <w:marBottom w:val="0"/>
      <w:divBdr>
        <w:top w:val="none" w:sz="0" w:space="0" w:color="auto"/>
        <w:left w:val="none" w:sz="0" w:space="0" w:color="auto"/>
        <w:bottom w:val="none" w:sz="0" w:space="0" w:color="auto"/>
        <w:right w:val="none" w:sz="0" w:space="0" w:color="auto"/>
      </w:divBdr>
    </w:div>
    <w:div w:id="1504123103">
      <w:bodyDiv w:val="1"/>
      <w:marLeft w:val="0"/>
      <w:marRight w:val="0"/>
      <w:marTop w:val="0"/>
      <w:marBottom w:val="0"/>
      <w:divBdr>
        <w:top w:val="none" w:sz="0" w:space="0" w:color="auto"/>
        <w:left w:val="none" w:sz="0" w:space="0" w:color="auto"/>
        <w:bottom w:val="none" w:sz="0" w:space="0" w:color="auto"/>
        <w:right w:val="none" w:sz="0" w:space="0" w:color="auto"/>
      </w:divBdr>
      <w:divsChild>
        <w:div w:id="1062214589">
          <w:marLeft w:val="0"/>
          <w:marRight w:val="0"/>
          <w:marTop w:val="0"/>
          <w:marBottom w:val="0"/>
          <w:divBdr>
            <w:top w:val="none" w:sz="0" w:space="0" w:color="auto"/>
            <w:left w:val="none" w:sz="0" w:space="0" w:color="auto"/>
            <w:bottom w:val="none" w:sz="0" w:space="0" w:color="auto"/>
            <w:right w:val="none" w:sz="0" w:space="0" w:color="auto"/>
          </w:divBdr>
          <w:divsChild>
            <w:div w:id="647514682">
              <w:marLeft w:val="0"/>
              <w:marRight w:val="0"/>
              <w:marTop w:val="0"/>
              <w:marBottom w:val="0"/>
              <w:divBdr>
                <w:top w:val="none" w:sz="0" w:space="0" w:color="auto"/>
                <w:left w:val="none" w:sz="0" w:space="0" w:color="auto"/>
                <w:bottom w:val="none" w:sz="0" w:space="0" w:color="auto"/>
                <w:right w:val="none" w:sz="0" w:space="0" w:color="auto"/>
              </w:divBdr>
              <w:divsChild>
                <w:div w:id="1950119733">
                  <w:marLeft w:val="0"/>
                  <w:marRight w:val="0"/>
                  <w:marTop w:val="0"/>
                  <w:marBottom w:val="0"/>
                  <w:divBdr>
                    <w:top w:val="none" w:sz="0" w:space="0" w:color="auto"/>
                    <w:left w:val="none" w:sz="0" w:space="0" w:color="auto"/>
                    <w:bottom w:val="none" w:sz="0" w:space="0" w:color="auto"/>
                    <w:right w:val="none" w:sz="0" w:space="0" w:color="auto"/>
                  </w:divBdr>
                  <w:divsChild>
                    <w:div w:id="1699811439">
                      <w:marLeft w:val="0"/>
                      <w:marRight w:val="0"/>
                      <w:marTop w:val="0"/>
                      <w:marBottom w:val="0"/>
                      <w:divBdr>
                        <w:top w:val="none" w:sz="0" w:space="0" w:color="auto"/>
                        <w:left w:val="none" w:sz="0" w:space="0" w:color="auto"/>
                        <w:bottom w:val="none" w:sz="0" w:space="0" w:color="auto"/>
                        <w:right w:val="none" w:sz="0" w:space="0" w:color="auto"/>
                      </w:divBdr>
                    </w:div>
                  </w:divsChild>
                </w:div>
                <w:div w:id="1525633181">
                  <w:marLeft w:val="0"/>
                  <w:marRight w:val="0"/>
                  <w:marTop w:val="0"/>
                  <w:marBottom w:val="0"/>
                  <w:divBdr>
                    <w:top w:val="none" w:sz="0" w:space="0" w:color="auto"/>
                    <w:left w:val="none" w:sz="0" w:space="0" w:color="auto"/>
                    <w:bottom w:val="none" w:sz="0" w:space="0" w:color="auto"/>
                    <w:right w:val="none" w:sz="0" w:space="0" w:color="auto"/>
                  </w:divBdr>
                  <w:divsChild>
                    <w:div w:id="12722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84059">
          <w:marLeft w:val="0"/>
          <w:marRight w:val="0"/>
          <w:marTop w:val="0"/>
          <w:marBottom w:val="0"/>
          <w:divBdr>
            <w:top w:val="none" w:sz="0" w:space="0" w:color="auto"/>
            <w:left w:val="none" w:sz="0" w:space="0" w:color="auto"/>
            <w:bottom w:val="none" w:sz="0" w:space="0" w:color="auto"/>
            <w:right w:val="none" w:sz="0" w:space="0" w:color="auto"/>
          </w:divBdr>
          <w:divsChild>
            <w:div w:id="1227762667">
              <w:marLeft w:val="0"/>
              <w:marRight w:val="0"/>
              <w:marTop w:val="0"/>
              <w:marBottom w:val="0"/>
              <w:divBdr>
                <w:top w:val="none" w:sz="0" w:space="0" w:color="auto"/>
                <w:left w:val="none" w:sz="0" w:space="0" w:color="auto"/>
                <w:bottom w:val="none" w:sz="0" w:space="0" w:color="auto"/>
                <w:right w:val="none" w:sz="0" w:space="0" w:color="auto"/>
              </w:divBdr>
              <w:divsChild>
                <w:div w:id="121578190">
                  <w:marLeft w:val="0"/>
                  <w:marRight w:val="0"/>
                  <w:marTop w:val="0"/>
                  <w:marBottom w:val="0"/>
                  <w:divBdr>
                    <w:top w:val="none" w:sz="0" w:space="0" w:color="auto"/>
                    <w:left w:val="none" w:sz="0" w:space="0" w:color="auto"/>
                    <w:bottom w:val="none" w:sz="0" w:space="0" w:color="auto"/>
                    <w:right w:val="none" w:sz="0" w:space="0" w:color="auto"/>
                  </w:divBdr>
                  <w:divsChild>
                    <w:div w:id="96358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92966">
          <w:marLeft w:val="0"/>
          <w:marRight w:val="0"/>
          <w:marTop w:val="0"/>
          <w:marBottom w:val="0"/>
          <w:divBdr>
            <w:top w:val="none" w:sz="0" w:space="0" w:color="auto"/>
            <w:left w:val="none" w:sz="0" w:space="0" w:color="auto"/>
            <w:bottom w:val="none" w:sz="0" w:space="0" w:color="auto"/>
            <w:right w:val="none" w:sz="0" w:space="0" w:color="auto"/>
          </w:divBdr>
          <w:divsChild>
            <w:div w:id="1804031380">
              <w:marLeft w:val="0"/>
              <w:marRight w:val="0"/>
              <w:marTop w:val="0"/>
              <w:marBottom w:val="0"/>
              <w:divBdr>
                <w:top w:val="none" w:sz="0" w:space="0" w:color="auto"/>
                <w:left w:val="none" w:sz="0" w:space="0" w:color="auto"/>
                <w:bottom w:val="none" w:sz="0" w:space="0" w:color="auto"/>
                <w:right w:val="none" w:sz="0" w:space="0" w:color="auto"/>
              </w:divBdr>
              <w:divsChild>
                <w:div w:id="1521049513">
                  <w:marLeft w:val="0"/>
                  <w:marRight w:val="0"/>
                  <w:marTop w:val="0"/>
                  <w:marBottom w:val="0"/>
                  <w:divBdr>
                    <w:top w:val="none" w:sz="0" w:space="0" w:color="auto"/>
                    <w:left w:val="none" w:sz="0" w:space="0" w:color="auto"/>
                    <w:bottom w:val="none" w:sz="0" w:space="0" w:color="auto"/>
                    <w:right w:val="none" w:sz="0" w:space="0" w:color="auto"/>
                  </w:divBdr>
                  <w:divsChild>
                    <w:div w:id="17557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074324">
      <w:bodyDiv w:val="1"/>
      <w:marLeft w:val="0"/>
      <w:marRight w:val="0"/>
      <w:marTop w:val="0"/>
      <w:marBottom w:val="0"/>
      <w:divBdr>
        <w:top w:val="none" w:sz="0" w:space="0" w:color="auto"/>
        <w:left w:val="none" w:sz="0" w:space="0" w:color="auto"/>
        <w:bottom w:val="none" w:sz="0" w:space="0" w:color="auto"/>
        <w:right w:val="none" w:sz="0" w:space="0" w:color="auto"/>
      </w:divBdr>
    </w:div>
    <w:div w:id="1652445252">
      <w:bodyDiv w:val="1"/>
      <w:marLeft w:val="0"/>
      <w:marRight w:val="0"/>
      <w:marTop w:val="0"/>
      <w:marBottom w:val="0"/>
      <w:divBdr>
        <w:top w:val="none" w:sz="0" w:space="0" w:color="auto"/>
        <w:left w:val="none" w:sz="0" w:space="0" w:color="auto"/>
        <w:bottom w:val="none" w:sz="0" w:space="0" w:color="auto"/>
        <w:right w:val="none" w:sz="0" w:space="0" w:color="auto"/>
      </w:divBdr>
    </w:div>
    <w:div w:id="1847596261">
      <w:bodyDiv w:val="1"/>
      <w:marLeft w:val="0"/>
      <w:marRight w:val="0"/>
      <w:marTop w:val="0"/>
      <w:marBottom w:val="0"/>
      <w:divBdr>
        <w:top w:val="none" w:sz="0" w:space="0" w:color="auto"/>
        <w:left w:val="none" w:sz="0" w:space="0" w:color="auto"/>
        <w:bottom w:val="none" w:sz="0" w:space="0" w:color="auto"/>
        <w:right w:val="none" w:sz="0" w:space="0" w:color="auto"/>
      </w:divBdr>
    </w:div>
    <w:div w:id="199513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warren@chuffmedia.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jenny@chuffmedia.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wburyracecourse.co.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ewburyracecourse.co.uk" TargetMode="External"/><Relationship Id="rId4" Type="http://schemas.openxmlformats.org/officeDocument/2006/relationships/webSettings" Target="webSettings.xml"/><Relationship Id="rId9" Type="http://schemas.openxmlformats.org/officeDocument/2006/relationships/hyperlink" Target="http://newburyracecourse.co.uk/cleanbandit" TargetMode="External"/><Relationship Id="rId14" Type="http://schemas.openxmlformats.org/officeDocument/2006/relationships/hyperlink" Target="https://eur01.safelinks.protection.outlook.com/?url=https%3A%2F%2Fnewburyracecourse.co.uk%2F&amp;data=04%7C01%7Cjonathan.richards%40bauermedia.co.uk%7Ccf3b891e4a884099ddd208d9db328e1f%7C0e79f3f34eeb48ed815e2876c379e863%7C0%7C0%7C637781832469684573%7CUnknown%7CTWFpbGZsb3d8eyJWIjoiMC4wLjAwMDAiLCJQIjoiV2luMzIiLCJBTiI6Ik1haWwiLCJXVCI6Mn0%3D%7C3000&amp;sdata=wep3U2RVt3vND1CV1DGNZWFoEqYHwXWfkqLuKRi3Tx0%3D&amp;reserved=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Entwistle</dc:creator>
  <cp:keywords/>
  <dc:description/>
  <cp:lastModifiedBy>Harry Walklin</cp:lastModifiedBy>
  <cp:revision>9</cp:revision>
  <dcterms:created xsi:type="dcterms:W3CDTF">2024-11-15T11:41:00Z</dcterms:created>
  <dcterms:modified xsi:type="dcterms:W3CDTF">2024-11-18T09:09:00Z</dcterms:modified>
</cp:coreProperties>
</file>